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61E2" w14:textId="75612FEE" w:rsidR="005B6F57" w:rsidRPr="00D16AEE" w:rsidRDefault="005B6F57" w:rsidP="005B6F57">
      <w:pPr>
        <w:spacing w:after="200" w:line="240" w:lineRule="auto"/>
        <w:contextualSpacing/>
      </w:pPr>
      <w:r w:rsidRPr="00D16AEE">
        <w:t xml:space="preserve">Table </w:t>
      </w:r>
      <w:r>
        <w:t>S</w:t>
      </w:r>
      <w:r w:rsidR="00032AE0">
        <w:t>2</w:t>
      </w:r>
      <w:bookmarkStart w:id="0" w:name="_GoBack"/>
      <w:bookmarkEnd w:id="0"/>
      <w:r>
        <w:t>.</w:t>
      </w:r>
      <w:r w:rsidRPr="00D16AEE">
        <w:t xml:space="preserve"> Residues involved in formation of </w:t>
      </w:r>
      <w:proofErr w:type="spellStart"/>
      <w:r w:rsidRPr="00D16AEE">
        <w:t>dimeric</w:t>
      </w:r>
      <w:proofErr w:type="spellEnd"/>
      <w:r w:rsidRPr="00D16AEE">
        <w:t xml:space="preserve"> interfaces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180"/>
        <w:gridCol w:w="1721"/>
        <w:gridCol w:w="1271"/>
        <w:gridCol w:w="2197"/>
        <w:gridCol w:w="982"/>
        <w:gridCol w:w="1490"/>
      </w:tblGrid>
      <w:tr w:rsidR="005B6F57" w:rsidRPr="00D16AEE" w14:paraId="6DD79571" w14:textId="77777777" w:rsidTr="00AC2A50">
        <w:trPr>
          <w:trHeight w:val="62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DDE7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 xml:space="preserve">Residue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C3A0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Accessible surface area, Å2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AB3E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Buried surface area, Å2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44F7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Length of bond, Å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9DBC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Bond type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04C3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Interacting residue</w:t>
            </w:r>
          </w:p>
        </w:tc>
      </w:tr>
      <w:tr w:rsidR="005B6F57" w:rsidRPr="00D16AEE" w14:paraId="7628DCA4" w14:textId="77777777" w:rsidTr="00AC2A50">
        <w:trPr>
          <w:trHeight w:val="300"/>
        </w:trPr>
        <w:tc>
          <w:tcPr>
            <w:tcW w:w="8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FF40" w14:textId="77777777" w:rsidR="005B6F57" w:rsidRPr="00D16AEE" w:rsidRDefault="00BC091E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 w:eastAsia="en-US"/>
              </w:rPr>
              <w:t>Dimeric</w:t>
            </w:r>
            <w:proofErr w:type="spellEnd"/>
            <w:r>
              <w:rPr>
                <w:rFonts w:ascii="Calibri" w:hAnsi="Calibri"/>
                <w:color w:val="000000"/>
                <w:lang w:val="en-US" w:eastAsia="en-US"/>
              </w:rPr>
              <w:t xml:space="preserve"> interface (A/</w:t>
            </w:r>
            <w:r w:rsidR="005B6F57" w:rsidRPr="00D16AEE">
              <w:rPr>
                <w:rFonts w:ascii="Calibri" w:hAnsi="Calibri"/>
                <w:color w:val="000000"/>
                <w:lang w:val="en-US" w:eastAsia="en-US"/>
              </w:rPr>
              <w:t>B)</w:t>
            </w:r>
          </w:p>
        </w:tc>
      </w:tr>
      <w:tr w:rsidR="005B6F57" w:rsidRPr="00D16AEE" w14:paraId="14BA9062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67B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Asn8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4DE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66.12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1A2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0.27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CFBE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89F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59D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762827EF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1BC1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Ala9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C86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30.04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D8E7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27.35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F36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C622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352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179CEDE2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F02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Ser10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3EB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104.01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1E9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18.84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697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2.9</w:t>
            </w:r>
            <w:r>
              <w:rPr>
                <w:rFonts w:ascii="Calibri" w:hAnsi="Calibri"/>
                <w:color w:val="000000"/>
                <w:lang w:val="en-US"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AF3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47D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Arg55</w:t>
            </w:r>
          </w:p>
        </w:tc>
      </w:tr>
      <w:tr w:rsidR="005B6F57" w:rsidRPr="00D16AEE" w14:paraId="37747B40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A45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Lys11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2C2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102.40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6A3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2.08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0F8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B3C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2EF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5549EC9E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909D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Thr12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2A7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112.95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E06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52.94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C7D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E5E2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EF1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27C133D9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4A22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Ile13*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C0F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27.28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6EB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27.28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067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2.93/2.82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3B7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842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Ile51</w:t>
            </w:r>
          </w:p>
        </w:tc>
      </w:tr>
      <w:tr w:rsidR="005B6F57" w:rsidRPr="00D16AEE" w14:paraId="6DE21901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D79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Asn14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617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74.25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197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49.86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31D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DAB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C2D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39C72638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1AF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Ala15*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939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55.72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704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41.16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653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519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E5F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Thr49</w:t>
            </w:r>
          </w:p>
        </w:tc>
      </w:tr>
      <w:tr w:rsidR="005B6F57" w:rsidRPr="00D16AEE" w14:paraId="38204326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F9E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Leu16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D84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73.21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2E37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40.50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BF0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E40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FB5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6624AEED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DD1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Val17*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EF3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99.11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B58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79.96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61D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3.0</w:t>
            </w:r>
            <w:r>
              <w:rPr>
                <w:rFonts w:ascii="Calibri" w:hAnsi="Calibri"/>
                <w:color w:val="000000"/>
                <w:lang w:val="en-US" w:eastAsia="en-US"/>
              </w:rPr>
              <w:t>3/3.01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791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9CAE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Val47</w:t>
            </w:r>
          </w:p>
        </w:tc>
      </w:tr>
      <w:tr w:rsidR="005B6F57" w:rsidRPr="00D16AEE" w14:paraId="3AA1BC2C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B3B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Tyr18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F90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98.22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F45F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48.93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754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5A1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FA8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793269B5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C79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Phe19*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C88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84.06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245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84.06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3831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2.84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8B1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C5EE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Asp44</w:t>
            </w:r>
          </w:p>
        </w:tc>
      </w:tr>
      <w:tr w:rsidR="005B6F57" w:rsidRPr="00D16AEE" w14:paraId="2A5DA502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D2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Ser20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8E9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18.16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A852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6.29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227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4E0F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34A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1B67A3A0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111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Thr21*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B27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120.56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882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53.82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080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2.94/2.38/2.88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895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C84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Arg43/</w:t>
            </w:r>
            <w:r w:rsidRPr="00D16AEE">
              <w:rPr>
                <w:rFonts w:ascii="Calibri" w:hAnsi="Calibri"/>
                <w:color w:val="000000"/>
                <w:lang w:val="en-US" w:eastAsia="en-US"/>
              </w:rPr>
              <w:t>Asp44</w:t>
            </w:r>
          </w:p>
        </w:tc>
      </w:tr>
      <w:tr w:rsidR="005B6F57" w:rsidRPr="00D16AEE" w14:paraId="3CA4D8FA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001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Gln22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AA2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175.24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89B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0.</w:t>
            </w:r>
            <w:r>
              <w:rPr>
                <w:rFonts w:ascii="Calibri" w:hAnsi="Calibri"/>
                <w:color w:val="000000"/>
                <w:lang w:val="en-US" w:eastAsia="en-US"/>
              </w:rPr>
              <w:t>59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DCE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10B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EA7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4399EB78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C63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Leu26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F15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38.83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E382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38.67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D83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5C7E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35B2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709B837B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338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Ile28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D98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17.01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B45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7.</w:t>
            </w:r>
            <w:r>
              <w:rPr>
                <w:rFonts w:ascii="Calibri" w:hAnsi="Calibri"/>
                <w:color w:val="000000"/>
                <w:lang w:val="en-US" w:eastAsia="en-US"/>
              </w:rPr>
              <w:t>34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4E5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263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DD52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4B0F77F5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E6B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Phe41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DD0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0.32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907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0.32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C692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5C8C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1A5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4EA4A510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C66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Asp42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C189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45.55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DF7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0.12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180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381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37C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7F749597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3EBE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Arg43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B00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144.20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CE7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78.52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8CF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3.21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616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7C60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Thr21</w:t>
            </w:r>
          </w:p>
        </w:tc>
      </w:tr>
      <w:tr w:rsidR="005B6F57" w:rsidRPr="00D16AEE" w14:paraId="780913A4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B1A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Asp44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0772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124.11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679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32.88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217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3.88/3.02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883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445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Thr21</w:t>
            </w:r>
          </w:p>
        </w:tc>
      </w:tr>
      <w:tr w:rsidR="005B6F57" w:rsidRPr="00D16AEE" w14:paraId="2B26DF00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859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Lys45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09C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98.04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0C0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11.85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689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795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FA1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4FB28916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DCC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Val46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15E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110.64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42C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51.70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339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43D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092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3F96DA79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F71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Val47*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29D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27.52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052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27.52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9B1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2.8</w:t>
            </w:r>
            <w:r>
              <w:rPr>
                <w:rFonts w:ascii="Calibri" w:hAnsi="Calibri"/>
                <w:color w:val="000000"/>
                <w:lang w:val="en-US" w:eastAsia="en-US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920E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EE9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Val17</w:t>
            </w:r>
          </w:p>
        </w:tc>
      </w:tr>
      <w:tr w:rsidR="005B6F57" w:rsidRPr="00D16AEE" w14:paraId="008F5A18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1AD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Asp48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7D7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59.92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77B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32.82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63D4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2.</w:t>
            </w:r>
            <w:r>
              <w:rPr>
                <w:rFonts w:ascii="Calibri" w:hAnsi="Calibri"/>
                <w:color w:val="000000"/>
                <w:lang w:val="en-US" w:eastAsia="en-US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EDE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0B8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Asp14</w:t>
            </w:r>
          </w:p>
        </w:tc>
      </w:tr>
      <w:tr w:rsidR="005B6F57" w:rsidRPr="00D16AEE" w14:paraId="3291D4D2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091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Thr49*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D30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58.47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46B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40.79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143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2.73/2.83/2.83/2.79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D9E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1F4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Ala15</w:t>
            </w:r>
            <w:r>
              <w:rPr>
                <w:rFonts w:ascii="Calibri" w:hAnsi="Calibri"/>
                <w:color w:val="000000"/>
                <w:lang w:val="en-US" w:eastAsia="en-US"/>
              </w:rPr>
              <w:t>/Asp14</w:t>
            </w:r>
          </w:p>
        </w:tc>
      </w:tr>
      <w:tr w:rsidR="005B6F57" w:rsidRPr="00D16AEE" w14:paraId="31F5CB54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3BD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Phe50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0F0E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112.40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05A29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38.97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BB1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9C1E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316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61C2E3B7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34F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Ile51*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1E0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127.83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F02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106.11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BF96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2.</w:t>
            </w:r>
            <w:r>
              <w:rPr>
                <w:rFonts w:ascii="Calibri" w:hAnsi="Calibri"/>
                <w:color w:val="000000"/>
                <w:lang w:val="en-US" w:eastAsia="en-US"/>
              </w:rPr>
              <w:t>93/2.82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ADA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3A3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Ile13</w:t>
            </w:r>
          </w:p>
        </w:tc>
      </w:tr>
      <w:tr w:rsidR="005B6F57" w:rsidRPr="00D16AEE" w14:paraId="4AFC980E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CE1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Ser52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DA77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58.17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F63C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30.07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2BB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2F2B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66D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0FF45604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294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Tyr53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5A9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104.65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205D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76.63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55D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12F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688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15F82C5D" w14:textId="77777777" w:rsidTr="00AC2A50">
        <w:trPr>
          <w:trHeight w:val="33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849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Arg55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491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201.16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2F0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83.74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410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2.92/3.32/3.38/2.81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FAA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244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Asp58</w:t>
            </w:r>
          </w:p>
        </w:tc>
      </w:tr>
      <w:tr w:rsidR="005B6F57" w:rsidRPr="00D16AEE" w14:paraId="56E3AAA4" w14:textId="77777777" w:rsidTr="00AC2A50">
        <w:trPr>
          <w:trHeight w:val="4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9A7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Asp58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A74A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61.</w:t>
            </w:r>
            <w:r>
              <w:rPr>
                <w:rFonts w:ascii="Calibri" w:hAnsi="Calibri"/>
                <w:color w:val="000000"/>
                <w:lang w:val="en-US" w:eastAsia="en-US"/>
              </w:rPr>
              <w:t>51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96A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21.92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62A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3.02/3.51</w:t>
            </w:r>
            <w:r w:rsidRPr="00D16AEE">
              <w:rPr>
                <w:rFonts w:ascii="Calibri" w:hAnsi="Calibri"/>
                <w:color w:val="000000"/>
                <w:lang w:val="en-US" w:eastAsia="en-US"/>
              </w:rPr>
              <w:t>/3.53/2.8</w:t>
            </w:r>
            <w:r>
              <w:rPr>
                <w:rFonts w:ascii="Calibri" w:hAnsi="Calibri"/>
                <w:color w:val="000000"/>
                <w:lang w:val="en-US" w:eastAsia="en-US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458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HS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806E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Arg55</w:t>
            </w:r>
          </w:p>
        </w:tc>
      </w:tr>
      <w:tr w:rsidR="005B6F57" w:rsidRPr="00D16AEE" w14:paraId="2876BDE3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35A2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Ile60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82D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46.10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1BE2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46.10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A16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4F9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708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2238F939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5F69B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Ile62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67201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16.07</w:t>
            </w: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46FC61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D16AEE">
              <w:rPr>
                <w:rFonts w:ascii="Calibri" w:hAnsi="Calibri"/>
                <w:color w:val="000000"/>
                <w:lang w:val="en-US" w:eastAsia="en-US"/>
              </w:rPr>
              <w:t>6.</w:t>
            </w:r>
            <w:r>
              <w:rPr>
                <w:rFonts w:ascii="Calibri" w:hAnsi="Calibri"/>
                <w:color w:val="000000"/>
                <w:lang w:val="en-US" w:eastAsia="en-US"/>
              </w:rPr>
              <w:t>87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4CEFE7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9C4284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B09460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B6F57" w:rsidRPr="00D16AEE" w14:paraId="1ED7007B" w14:textId="77777777" w:rsidTr="00AC2A5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DCB15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Pro</w:t>
            </w:r>
            <w:r w:rsidRPr="00D16AEE">
              <w:rPr>
                <w:rFonts w:ascii="Calibri" w:hAnsi="Calibri"/>
                <w:color w:val="000000"/>
                <w:lang w:val="en-US" w:eastAsia="en-US"/>
              </w:rPr>
              <w:t>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4DA7E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120.49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EE2F8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3.69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64413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E49AC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D16AEE">
              <w:rPr>
                <w:rFonts w:ascii="Calibri" w:hAnsi="Calibri"/>
                <w:color w:val="000000"/>
                <w:lang w:val="en-US" w:eastAsia="en-US"/>
              </w:rPr>
              <w:t>Hph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D0ADF" w14:textId="77777777" w:rsidR="005B6F57" w:rsidRPr="00D16AEE" w:rsidRDefault="005B6F57" w:rsidP="00AC2A5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14:paraId="393A35A4" w14:textId="77777777" w:rsidR="005B6F57" w:rsidRDefault="005B6F57" w:rsidP="005B6F57">
      <w:pPr>
        <w:spacing w:after="200" w:line="240" w:lineRule="auto"/>
        <w:contextualSpacing/>
        <w:rPr>
          <w:sz w:val="20"/>
          <w:szCs w:val="20"/>
        </w:rPr>
      </w:pPr>
    </w:p>
    <w:p w14:paraId="0928AEF2" w14:textId="77777777" w:rsidR="005B6F57" w:rsidRPr="00D16AEE" w:rsidRDefault="005B6F57" w:rsidP="005B6F57">
      <w:pPr>
        <w:spacing w:after="200" w:line="240" w:lineRule="auto"/>
        <w:contextualSpacing/>
      </w:pPr>
      <w:r w:rsidRPr="00D16AEE">
        <w:t>*</w:t>
      </w:r>
      <w:proofErr w:type="gramStart"/>
      <w:r w:rsidRPr="00D16AEE">
        <w:t>main</w:t>
      </w:r>
      <w:proofErr w:type="gramEnd"/>
      <w:r w:rsidRPr="00D16AEE">
        <w:t xml:space="preserve"> </w:t>
      </w:r>
      <w:r>
        <w:t>chain H-bonding</w:t>
      </w:r>
    </w:p>
    <w:p w14:paraId="78CC2FA2" w14:textId="77777777" w:rsidR="005B6F57" w:rsidRDefault="005B6F57" w:rsidP="005B6F57">
      <w:pPr>
        <w:spacing w:after="200" w:line="240" w:lineRule="auto"/>
        <w:contextualSpacing/>
        <w:rPr>
          <w:sz w:val="20"/>
          <w:szCs w:val="20"/>
        </w:rPr>
      </w:pPr>
    </w:p>
    <w:p w14:paraId="4C4C631F" w14:textId="77777777" w:rsidR="005B6F57" w:rsidRDefault="005B6F57" w:rsidP="005B6F57">
      <w:pPr>
        <w:spacing w:line="240" w:lineRule="auto"/>
        <w:rPr>
          <w:b/>
          <w:lang w:val="en-US"/>
        </w:rPr>
      </w:pPr>
    </w:p>
    <w:p w14:paraId="29836D1C" w14:textId="77777777" w:rsidR="005B6F57" w:rsidRDefault="005B6F57" w:rsidP="005B6F57">
      <w:pPr>
        <w:spacing w:after="200" w:line="240" w:lineRule="auto"/>
        <w:contextualSpacing/>
      </w:pPr>
    </w:p>
    <w:p w14:paraId="31FDA4A3" w14:textId="77777777" w:rsidR="00735C70" w:rsidRDefault="00735C70"/>
    <w:sectPr w:rsidR="00735C70" w:rsidSect="00A151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57"/>
    <w:rsid w:val="00032AE0"/>
    <w:rsid w:val="00350AEE"/>
    <w:rsid w:val="005B6F57"/>
    <w:rsid w:val="00735C70"/>
    <w:rsid w:val="00A151E9"/>
    <w:rsid w:val="00B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B4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57"/>
    <w:pPr>
      <w:spacing w:line="480" w:lineRule="auto"/>
      <w:jc w:val="both"/>
    </w:pPr>
    <w:rPr>
      <w:rFonts w:ascii="Times New Roman" w:eastAsia="Times New Roman" w:hAnsi="Times New Roman" w:cs="Times New Roman"/>
      <w:lang w:val="en-GB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57"/>
    <w:pPr>
      <w:spacing w:line="480" w:lineRule="auto"/>
      <w:jc w:val="both"/>
    </w:pPr>
    <w:rPr>
      <w:rFonts w:ascii="Times New Roman" w:eastAsia="Times New Roman" w:hAnsi="Times New Roman" w:cs="Times New Roman"/>
      <w:lang w:val="en-GB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Macintosh Word</Application>
  <DocSecurity>0</DocSecurity>
  <Lines>9</Lines>
  <Paragraphs>2</Paragraphs>
  <ScaleCrop>false</ScaleCrop>
  <Company>Medical University Vienna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Fedosyuk</dc:creator>
  <cp:keywords/>
  <dc:description/>
  <cp:lastModifiedBy>Sofiya Fedosyuk</cp:lastModifiedBy>
  <cp:revision>4</cp:revision>
  <dcterms:created xsi:type="dcterms:W3CDTF">2016-05-27T12:46:00Z</dcterms:created>
  <dcterms:modified xsi:type="dcterms:W3CDTF">2016-11-17T17:23:00Z</dcterms:modified>
</cp:coreProperties>
</file>