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F5C9" w14:textId="70B2D709" w:rsidR="005E5027" w:rsidRPr="00014BE2" w:rsidRDefault="00DF45F1" w:rsidP="005E5027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S</w:t>
      </w:r>
      <w:r w:rsidR="005E5027" w:rsidRPr="00014BE2">
        <w:rPr>
          <w:rFonts w:ascii="Times New Roman" w:eastAsia="Times New Roman" w:hAnsi="Times New Roman" w:cs="Times New Roman"/>
          <w:b/>
          <w:lang w:val="en-US"/>
        </w:rPr>
        <w:t>1</w:t>
      </w:r>
      <w:r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014BE2">
        <w:rPr>
          <w:rFonts w:ascii="Times New Roman" w:eastAsia="Times New Roman" w:hAnsi="Times New Roman" w:cs="Times New Roman"/>
          <w:b/>
          <w:lang w:val="en-US"/>
        </w:rPr>
        <w:t>Fig</w:t>
      </w:r>
      <w:r w:rsidR="005E5027" w:rsidRPr="00014BE2">
        <w:rPr>
          <w:rFonts w:ascii="Times New Roman" w:eastAsia="Times New Roman" w:hAnsi="Times New Roman" w:cs="Times New Roman"/>
          <w:b/>
          <w:lang w:val="en-US"/>
        </w:rPr>
        <w:t xml:space="preserve">: Balance plot of raw and matched box and whisker plots of statin </w:t>
      </w:r>
      <w:r w:rsidR="005E5027">
        <w:rPr>
          <w:rFonts w:ascii="Times New Roman" w:eastAsia="Times New Roman" w:hAnsi="Times New Roman" w:cs="Times New Roman"/>
          <w:b/>
          <w:lang w:val="en-US"/>
        </w:rPr>
        <w:t xml:space="preserve">use </w:t>
      </w:r>
      <w:r w:rsidR="005E5027" w:rsidRPr="00014BE2">
        <w:rPr>
          <w:rFonts w:ascii="Times New Roman" w:eastAsia="Times New Roman" w:hAnsi="Times New Roman" w:cs="Times New Roman"/>
          <w:b/>
          <w:lang w:val="en-US"/>
        </w:rPr>
        <w:t xml:space="preserve">versus statin </w:t>
      </w:r>
      <w:r w:rsidR="005E5027">
        <w:rPr>
          <w:rFonts w:ascii="Times New Roman" w:eastAsia="Times New Roman" w:hAnsi="Times New Roman" w:cs="Times New Roman"/>
          <w:b/>
          <w:lang w:val="en-US"/>
        </w:rPr>
        <w:t>non-</w:t>
      </w:r>
      <w:r w:rsidR="005E5027" w:rsidRPr="00014BE2">
        <w:rPr>
          <w:rFonts w:ascii="Times New Roman" w:eastAsia="Times New Roman" w:hAnsi="Times New Roman" w:cs="Times New Roman"/>
          <w:b/>
          <w:lang w:val="en-US"/>
        </w:rPr>
        <w:t>use in COVID-19</w:t>
      </w:r>
      <w:r w:rsidR="005E5027">
        <w:rPr>
          <w:rFonts w:ascii="Times New Roman" w:eastAsia="Times New Roman" w:hAnsi="Times New Roman" w:cs="Times New Roman"/>
          <w:b/>
          <w:lang w:val="en-US"/>
        </w:rPr>
        <w:t>-</w:t>
      </w:r>
      <w:r w:rsidR="005E5027" w:rsidRPr="00014BE2">
        <w:rPr>
          <w:rFonts w:ascii="Times New Roman" w:eastAsia="Times New Roman" w:hAnsi="Times New Roman" w:cs="Times New Roman"/>
          <w:b/>
          <w:lang w:val="en-US"/>
        </w:rPr>
        <w:t>related mortality</w:t>
      </w:r>
    </w:p>
    <w:p w14:paraId="2AABDE70" w14:textId="77777777" w:rsidR="005E5027" w:rsidRPr="00014BE2" w:rsidRDefault="005E5027" w:rsidP="005E5027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1E812DEE" w14:textId="77777777" w:rsidR="005E5027" w:rsidRPr="00014BE2" w:rsidRDefault="005E5027" w:rsidP="005E5027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014BE2">
        <w:rPr>
          <w:rFonts w:ascii="Times New Roman" w:eastAsia="Times New Roman" w:hAnsi="Times New Roman" w:cs="Times New Roman"/>
          <w:b/>
          <w:noProof/>
          <w:lang w:val="en-US"/>
        </w:rPr>
        <w:drawing>
          <wp:inline distT="0" distB="0" distL="0" distR="0" wp14:anchorId="5CA4401A" wp14:editId="243C0B6D">
            <wp:extent cx="564515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FFDC8" w14:textId="2013674A" w:rsidR="005E5027" w:rsidRPr="00014BE2" w:rsidRDefault="005E5027" w:rsidP="005E5027">
      <w:pPr>
        <w:spacing w:line="480" w:lineRule="auto"/>
        <w:jc w:val="both"/>
        <w:rPr>
          <w:b/>
          <w:lang w:val="en-US"/>
        </w:rPr>
      </w:pPr>
    </w:p>
    <w:sectPr w:rsidR="005E5027" w:rsidRPr="00014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86"/>
    <w:rsid w:val="00093B86"/>
    <w:rsid w:val="000C645A"/>
    <w:rsid w:val="00166324"/>
    <w:rsid w:val="003C2747"/>
    <w:rsid w:val="005E5027"/>
    <w:rsid w:val="00C439F3"/>
    <w:rsid w:val="00D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0FD8"/>
  <w15:chartTrackingRefBased/>
  <w15:docId w15:val="{D4616EB6-97E8-4FDB-9A30-2E1045D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027"/>
    <w:pPr>
      <w:spacing w:after="0" w:line="276" w:lineRule="auto"/>
    </w:pPr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off30</dc:creator>
  <cp:keywords/>
  <dc:description/>
  <cp:lastModifiedBy>chn off31</cp:lastModifiedBy>
  <cp:revision>6</cp:revision>
  <dcterms:created xsi:type="dcterms:W3CDTF">2021-09-02T02:07:00Z</dcterms:created>
  <dcterms:modified xsi:type="dcterms:W3CDTF">2021-09-02T05:33:00Z</dcterms:modified>
</cp:coreProperties>
</file>