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2" w:rsidRPr="006B246D" w:rsidRDefault="00DA3E32" w:rsidP="00CD7B1F">
      <w:pPr>
        <w:bidi w:val="0"/>
        <w:ind w:left="-142"/>
        <w:rPr>
          <w:rFonts w:asciiTheme="majorBidi" w:hAnsiTheme="majorBidi" w:cstheme="majorBidi"/>
        </w:rPr>
      </w:pPr>
      <w:r w:rsidRPr="006B246D">
        <w:rPr>
          <w:rFonts w:asciiTheme="majorBidi" w:hAnsiTheme="majorBidi" w:cstheme="majorBidi"/>
          <w:b/>
          <w:bCs/>
        </w:rPr>
        <w:t>Table S</w:t>
      </w:r>
      <w:r w:rsidR="00CD7B1F">
        <w:rPr>
          <w:rFonts w:asciiTheme="majorBidi" w:hAnsiTheme="majorBidi" w:cstheme="majorBidi"/>
          <w:b/>
          <w:bCs/>
        </w:rPr>
        <w:t>3</w:t>
      </w:r>
      <w:r w:rsidRPr="006B246D">
        <w:rPr>
          <w:rFonts w:asciiTheme="majorBidi" w:hAnsiTheme="majorBidi" w:cstheme="majorBidi"/>
          <w:b/>
          <w:bCs/>
        </w:rPr>
        <w:t xml:space="preserve">. </w:t>
      </w:r>
      <w:r w:rsidR="00DD24D5">
        <w:rPr>
          <w:rFonts w:asciiTheme="majorBidi" w:hAnsiTheme="majorBidi" w:cstheme="majorBidi"/>
          <w:b/>
          <w:bCs/>
        </w:rPr>
        <w:t>L</w:t>
      </w:r>
      <w:r w:rsidRPr="006B246D">
        <w:rPr>
          <w:rFonts w:asciiTheme="majorBidi" w:hAnsiTheme="majorBidi" w:cstheme="majorBidi"/>
          <w:b/>
          <w:bCs/>
        </w:rPr>
        <w:t xml:space="preserve">ength and number of the reads per </w:t>
      </w:r>
      <w:r w:rsidR="005A7553" w:rsidRPr="006B246D">
        <w:rPr>
          <w:rFonts w:asciiTheme="majorBidi" w:hAnsiTheme="majorBidi" w:cstheme="majorBidi"/>
          <w:b/>
          <w:bCs/>
        </w:rPr>
        <w:t>animal</w:t>
      </w:r>
      <w:r w:rsidRPr="006B246D">
        <w:rPr>
          <w:rFonts w:asciiTheme="majorBidi" w:hAnsiTheme="majorBidi" w:cstheme="majorBidi"/>
          <w:b/>
          <w:bCs/>
        </w:rPr>
        <w:t xml:space="preserve"> sampled after quality filtering, </w:t>
      </w:r>
      <w:r w:rsidRPr="006B246D">
        <w:rPr>
          <w:rFonts w:asciiTheme="majorBidi" w:hAnsiTheme="majorBidi" w:cstheme="majorBidi"/>
        </w:rPr>
        <w:t xml:space="preserve"> </w:t>
      </w:r>
      <w:proofErr w:type="spellStart"/>
      <w:r w:rsidRPr="006B246D">
        <w:rPr>
          <w:rFonts w:asciiTheme="majorBidi" w:hAnsiTheme="majorBidi" w:cstheme="majorBidi"/>
          <w:b/>
          <w:bCs/>
        </w:rPr>
        <w:t>chimeric</w:t>
      </w:r>
      <w:proofErr w:type="spellEnd"/>
      <w:r w:rsidRPr="006B246D">
        <w:rPr>
          <w:rFonts w:asciiTheme="majorBidi" w:hAnsiTheme="majorBidi" w:cstheme="majorBidi"/>
          <w:b/>
          <w:bCs/>
        </w:rPr>
        <w:t xml:space="preserve"> sequences and singletons-doubletons removal.</w:t>
      </w:r>
    </w:p>
    <w:tbl>
      <w:tblPr>
        <w:tblStyle w:val="LightShading"/>
        <w:tblpPr w:leftFromText="180" w:rightFromText="180" w:vertAnchor="page" w:horzAnchor="margin" w:tblpY="2356"/>
        <w:tblW w:w="0" w:type="auto"/>
        <w:tblLook w:val="04A0"/>
      </w:tblPr>
      <w:tblGrid>
        <w:gridCol w:w="1231"/>
        <w:gridCol w:w="2253"/>
        <w:gridCol w:w="3087"/>
      </w:tblGrid>
      <w:tr w:rsidR="00DA3E32" w:rsidRPr="006B246D" w:rsidTr="00EF3C40">
        <w:trPr>
          <w:cnfStyle w:val="100000000000"/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Cow #</w:t>
            </w:r>
          </w:p>
        </w:tc>
        <w:tc>
          <w:tcPr>
            <w:tcW w:w="2253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cnfStyle w:val="100000000000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Mean read length</w:t>
            </w:r>
          </w:p>
        </w:tc>
        <w:tc>
          <w:tcPr>
            <w:tcW w:w="3087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cnfStyle w:val="100000000000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Number of reads per animal</w:t>
            </w:r>
          </w:p>
        </w:tc>
      </w:tr>
      <w:tr w:rsidR="00DA3E32" w:rsidRPr="00B71E7A" w:rsidTr="00EF3C40">
        <w:trPr>
          <w:cnfStyle w:val="000000100000"/>
          <w:trHeight w:val="333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2918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332 ± 72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9940</w:t>
            </w:r>
          </w:p>
        </w:tc>
      </w:tr>
      <w:tr w:rsidR="00DA3E32" w:rsidRPr="00B71E7A" w:rsidTr="00EF3C40">
        <w:trPr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2669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348 ± 83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9690</w:t>
            </w:r>
          </w:p>
        </w:tc>
      </w:tr>
      <w:tr w:rsidR="00DA3E32" w:rsidRPr="00B71E7A" w:rsidTr="00EF3C40">
        <w:trPr>
          <w:cnfStyle w:val="000000100000"/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2858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342 ± 81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9125</w:t>
            </w:r>
          </w:p>
        </w:tc>
      </w:tr>
      <w:tr w:rsidR="00DA3E32" w:rsidRPr="00B71E7A" w:rsidTr="00EF3C40">
        <w:trPr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2961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334 ± 85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11532</w:t>
            </w:r>
          </w:p>
        </w:tc>
      </w:tr>
      <w:tr w:rsidR="00DA3E32" w:rsidRPr="00B71E7A" w:rsidTr="00EF3C40">
        <w:trPr>
          <w:cnfStyle w:val="000000100000"/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2871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342 ± 72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7868</w:t>
            </w:r>
          </w:p>
        </w:tc>
      </w:tr>
      <w:tr w:rsidR="00DA3E32" w:rsidRPr="00B71E7A" w:rsidTr="00EF3C40">
        <w:trPr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2712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339 ± 82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9536</w:t>
            </w:r>
          </w:p>
        </w:tc>
      </w:tr>
      <w:tr w:rsidR="00DA3E32" w:rsidRPr="00B71E7A" w:rsidTr="00EF3C40">
        <w:trPr>
          <w:cnfStyle w:val="000000100000"/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2938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335 ± 81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10165</w:t>
            </w:r>
          </w:p>
        </w:tc>
      </w:tr>
      <w:tr w:rsidR="00DA3E32" w:rsidRPr="00B71E7A" w:rsidTr="00EF3C40">
        <w:trPr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2833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342 ± 74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6858</w:t>
            </w:r>
          </w:p>
        </w:tc>
      </w:tr>
      <w:tr w:rsidR="00DA3E32" w:rsidRPr="00B71E7A" w:rsidTr="00EF3C40">
        <w:trPr>
          <w:cnfStyle w:val="000000100000"/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2619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339 ± 81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8367</w:t>
            </w:r>
          </w:p>
        </w:tc>
      </w:tr>
      <w:tr w:rsidR="00DA3E32" w:rsidRPr="00B71E7A" w:rsidTr="00EF3C40">
        <w:trPr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2860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336 ± 83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10241</w:t>
            </w:r>
          </w:p>
        </w:tc>
      </w:tr>
      <w:tr w:rsidR="00DA3E32" w:rsidRPr="00B71E7A" w:rsidTr="00EF3C40">
        <w:trPr>
          <w:cnfStyle w:val="000000100000"/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2876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338 ± 77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8135</w:t>
            </w:r>
          </w:p>
        </w:tc>
      </w:tr>
      <w:tr w:rsidR="00DA3E32" w:rsidRPr="00B71E7A" w:rsidTr="00EF3C40">
        <w:trPr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2810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341 ± 73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7322</w:t>
            </w:r>
          </w:p>
        </w:tc>
      </w:tr>
      <w:tr w:rsidR="00DA3E32" w:rsidRPr="00B71E7A" w:rsidTr="00EF3C40">
        <w:trPr>
          <w:cnfStyle w:val="000000100000"/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2923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331 ± 71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8803</w:t>
            </w:r>
          </w:p>
        </w:tc>
      </w:tr>
      <w:tr w:rsidR="00DA3E32" w:rsidRPr="00B71E7A" w:rsidTr="00EF3C40">
        <w:trPr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2927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336 ± 81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8537</w:t>
            </w:r>
          </w:p>
        </w:tc>
      </w:tr>
      <w:tr w:rsidR="00DA3E32" w:rsidRPr="00B71E7A" w:rsidTr="00EF3C40">
        <w:trPr>
          <w:cnfStyle w:val="000000100000"/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2926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334 ± 86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15225</w:t>
            </w:r>
          </w:p>
        </w:tc>
      </w:tr>
      <w:tr w:rsidR="00DA3E32" w:rsidRPr="00B71E7A" w:rsidTr="00EF3C40">
        <w:trPr>
          <w:trHeight w:val="316"/>
        </w:trPr>
        <w:tc>
          <w:tcPr>
            <w:cnfStyle w:val="001000000000"/>
            <w:tcW w:w="1231" w:type="dxa"/>
            <w:noWrap/>
            <w:hideMark/>
          </w:tcPr>
          <w:p w:rsidR="00DA3E32" w:rsidRPr="006B246D" w:rsidRDefault="00DA3E32" w:rsidP="001E1793">
            <w:pPr>
              <w:bidi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6B246D">
              <w:rPr>
                <w:rFonts w:asciiTheme="majorBidi" w:hAnsiTheme="majorBidi" w:cstheme="majorBidi"/>
                <w:color w:val="auto"/>
              </w:rPr>
              <w:t>Average</w:t>
            </w:r>
          </w:p>
        </w:tc>
        <w:tc>
          <w:tcPr>
            <w:tcW w:w="2253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338 ± 80</w:t>
            </w:r>
          </w:p>
        </w:tc>
        <w:tc>
          <w:tcPr>
            <w:tcW w:w="3087" w:type="dxa"/>
            <w:noWrap/>
            <w:hideMark/>
          </w:tcPr>
          <w:p w:rsidR="00DA3E32" w:rsidRPr="001D2C4B" w:rsidRDefault="00DA3E32" w:rsidP="001E1793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1D2C4B">
              <w:rPr>
                <w:rFonts w:asciiTheme="majorBidi" w:hAnsiTheme="majorBidi" w:cstheme="majorBidi"/>
                <w:color w:val="auto"/>
              </w:rPr>
              <w:t>9422 ± 2020</w:t>
            </w:r>
          </w:p>
        </w:tc>
      </w:tr>
    </w:tbl>
    <w:p w:rsidR="00DA3E32" w:rsidRPr="00B71E7A" w:rsidRDefault="00DA3E32" w:rsidP="00DA3E32">
      <w:pPr>
        <w:bidi w:val="0"/>
        <w:ind w:left="-142"/>
      </w:pPr>
    </w:p>
    <w:p w:rsidR="00DA3E32" w:rsidRPr="00B71E7A" w:rsidRDefault="00DA3E32" w:rsidP="00DA3E32">
      <w:pPr>
        <w:bidi w:val="0"/>
        <w:ind w:left="-142"/>
      </w:pPr>
    </w:p>
    <w:sectPr w:rsidR="00DA3E32" w:rsidRPr="00B71E7A" w:rsidSect="005A30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3E32"/>
    <w:rsid w:val="00015CDF"/>
    <w:rsid w:val="00026C24"/>
    <w:rsid w:val="001D2C4B"/>
    <w:rsid w:val="001E1793"/>
    <w:rsid w:val="00215310"/>
    <w:rsid w:val="003B1747"/>
    <w:rsid w:val="004A741D"/>
    <w:rsid w:val="0058736C"/>
    <w:rsid w:val="005A309B"/>
    <w:rsid w:val="005A7553"/>
    <w:rsid w:val="00677E05"/>
    <w:rsid w:val="006B246D"/>
    <w:rsid w:val="00843F3A"/>
    <w:rsid w:val="009B0B12"/>
    <w:rsid w:val="00A205E1"/>
    <w:rsid w:val="00A86FE5"/>
    <w:rsid w:val="00AA6C36"/>
    <w:rsid w:val="00AB107B"/>
    <w:rsid w:val="00AF3B75"/>
    <w:rsid w:val="00B0669A"/>
    <w:rsid w:val="00B35617"/>
    <w:rsid w:val="00B35917"/>
    <w:rsid w:val="00B71E7A"/>
    <w:rsid w:val="00C622AA"/>
    <w:rsid w:val="00CD7B1F"/>
    <w:rsid w:val="00CE3CC4"/>
    <w:rsid w:val="00D64E4F"/>
    <w:rsid w:val="00D86A5C"/>
    <w:rsid w:val="00DA3E32"/>
    <w:rsid w:val="00DD24D5"/>
    <w:rsid w:val="00E47773"/>
    <w:rsid w:val="00E5446B"/>
    <w:rsid w:val="00EF3C40"/>
    <w:rsid w:val="00F6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153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F3C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440</Characters>
  <Application>Microsoft Office Word</Application>
  <DocSecurity>0</DocSecurity>
  <Lines>3</Lines>
  <Paragraphs>1</Paragraphs>
  <ScaleCrop>false</ScaleCrop>
  <Company>ARO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מכון וולקני</dc:creator>
  <cp:keywords/>
  <dc:description/>
  <cp:lastModifiedBy>מכון וולקני</cp:lastModifiedBy>
  <cp:revision>16</cp:revision>
  <cp:lastPrinted>2013-10-15T11:48:00Z</cp:lastPrinted>
  <dcterms:created xsi:type="dcterms:W3CDTF">2013-10-14T07:06:00Z</dcterms:created>
  <dcterms:modified xsi:type="dcterms:W3CDTF">2013-10-28T23:15:00Z</dcterms:modified>
</cp:coreProperties>
</file>