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5" w:rsidRPr="00144AD5" w:rsidRDefault="00144AD5" w:rsidP="00144AD5">
      <w:pPr>
        <w:spacing w:line="480" w:lineRule="auto"/>
        <w:rPr>
          <w:rFonts w:ascii="Arial" w:eastAsia="Calibri" w:hAnsi="Arial" w:cs="Arial"/>
          <w:b/>
        </w:rPr>
      </w:pPr>
      <w:bookmarkStart w:id="0" w:name="_GoBack"/>
      <w:r w:rsidRPr="00144AD5">
        <w:rPr>
          <w:rFonts w:ascii="Arial" w:eastAsia="Calibri" w:hAnsi="Arial" w:cs="Arial"/>
          <w:b/>
        </w:rPr>
        <w:t>BFAST input parameters:</w:t>
      </w:r>
    </w:p>
    <w:bookmarkEnd w:id="0"/>
    <w:p w:rsidR="00144AD5" w:rsidRPr="00144AD5" w:rsidRDefault="00144AD5" w:rsidP="00144AD5">
      <w:pPr>
        <w:spacing w:line="480" w:lineRule="auto"/>
        <w:ind w:firstLine="720"/>
        <w:rPr>
          <w:rFonts w:ascii="Arial" w:eastAsia="Calibri" w:hAnsi="Arial" w:cs="Arial"/>
        </w:rPr>
      </w:pPr>
      <w:r w:rsidRPr="00144AD5">
        <w:rPr>
          <w:rFonts w:ascii="Arial" w:eastAsia="Calibri" w:hAnsi="Arial" w:cs="Arial"/>
        </w:rPr>
        <w:t xml:space="preserve">BFAST database indices were seeded for barcode sequence alignments in a POSIX-compliant environment (see </w:t>
      </w:r>
      <w:proofErr w:type="spellStart"/>
      <w:r w:rsidRPr="00144AD5">
        <w:rPr>
          <w:rFonts w:ascii="Arial" w:eastAsia="Calibri" w:hAnsi="Arial" w:cs="Arial"/>
        </w:rPr>
        <w:t>barcode.fa</w:t>
      </w:r>
      <w:proofErr w:type="spellEnd"/>
      <w:r w:rsidRPr="00144AD5">
        <w:rPr>
          <w:rFonts w:ascii="Arial" w:eastAsia="Calibri" w:hAnsi="Arial" w:cs="Arial"/>
        </w:rPr>
        <w:t xml:space="preserve"> in supplementary materials):</w:t>
      </w:r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  <w:i/>
        </w:rPr>
      </w:pP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fasta2brg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1111111111 -w 10 -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1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1111111101 -w 9 -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2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1111111011 -w 9 -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3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1111110101 -w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4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1111101011 -w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5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1111010101 -w 7 -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6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111010101 -w 6 -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7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1110101 -w 5 -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8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11101101 -w 6 -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9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11111111 -w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10</w:t>
      </w:r>
    </w:p>
    <w:p w:rsidR="00144AD5" w:rsidRPr="00144AD5" w:rsidRDefault="00144AD5" w:rsidP="00144AD5">
      <w:pPr>
        <w:spacing w:line="480" w:lineRule="auto"/>
        <w:ind w:firstLine="720"/>
        <w:rPr>
          <w:rFonts w:ascii="Arial" w:eastAsia="Calibri" w:hAnsi="Arial" w:cs="Arial"/>
        </w:rPr>
      </w:pPr>
      <w:r w:rsidRPr="00144AD5">
        <w:rPr>
          <w:rFonts w:ascii="Arial" w:eastAsia="Calibri" w:hAnsi="Arial" w:cs="Arial"/>
        </w:rPr>
        <w:t xml:space="preserve">BFAST database indices were seeded for </w:t>
      </w:r>
      <w:proofErr w:type="spellStart"/>
      <w:r w:rsidRPr="00144AD5">
        <w:rPr>
          <w:rFonts w:ascii="Arial" w:eastAsia="Calibri" w:hAnsi="Arial" w:cs="Arial"/>
        </w:rPr>
        <w:t>amplicon</w:t>
      </w:r>
      <w:proofErr w:type="spellEnd"/>
      <w:r w:rsidRPr="00144AD5">
        <w:rPr>
          <w:rFonts w:ascii="Arial" w:eastAsia="Calibri" w:hAnsi="Arial" w:cs="Arial"/>
        </w:rPr>
        <w:t xml:space="preserve"> subject sequence alignments in a POSIX-compliant environment (see </w:t>
      </w:r>
      <w:proofErr w:type="spellStart"/>
      <w:r w:rsidRPr="00144AD5">
        <w:rPr>
          <w:rFonts w:ascii="Arial" w:eastAsia="Calibri" w:hAnsi="Arial" w:cs="Arial"/>
        </w:rPr>
        <w:t>subject.fa</w:t>
      </w:r>
      <w:proofErr w:type="spellEnd"/>
      <w:r w:rsidRPr="00144AD5">
        <w:rPr>
          <w:rFonts w:ascii="Arial" w:eastAsia="Calibri" w:hAnsi="Arial" w:cs="Arial"/>
        </w:rPr>
        <w:t xml:space="preserve"> in supplementary materials):</w:t>
      </w:r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  <w:i/>
        </w:rPr>
      </w:pP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fasta2brg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1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111101111 -w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2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111011111 -w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3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111110111 -w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4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110111111 -w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5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111111011 -w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6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1011111101 -w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7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1100111111 -w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8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1111001111 -w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9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index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1111110011 -w 8 -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10</w:t>
      </w:r>
    </w:p>
    <w:p w:rsidR="00144AD5" w:rsidRPr="00144AD5" w:rsidRDefault="00144AD5" w:rsidP="00144AD5">
      <w:pPr>
        <w:spacing w:line="480" w:lineRule="auto"/>
        <w:ind w:firstLine="720"/>
        <w:rPr>
          <w:rFonts w:ascii="Arial" w:eastAsia="Calibri" w:hAnsi="Arial" w:cs="Arial"/>
        </w:rPr>
      </w:pPr>
      <w:r w:rsidRPr="00144AD5">
        <w:rPr>
          <w:rFonts w:ascii="Arial" w:eastAsia="Calibri" w:hAnsi="Arial" w:cs="Arial"/>
        </w:rPr>
        <w:t xml:space="preserve">BFAST match against the index databases and SAM file output was performed for the trimmed FASTQ files containing 1) forward barcode, 2) reverse barcode and 3) captured </w:t>
      </w:r>
      <w:proofErr w:type="spellStart"/>
      <w:r w:rsidRPr="00144AD5">
        <w:rPr>
          <w:rFonts w:ascii="Arial" w:eastAsia="Calibri" w:hAnsi="Arial" w:cs="Arial"/>
        </w:rPr>
        <w:t>amplicon</w:t>
      </w:r>
      <w:proofErr w:type="spellEnd"/>
      <w:r w:rsidRPr="00144AD5">
        <w:rPr>
          <w:rFonts w:ascii="Arial" w:eastAsia="Calibri" w:hAnsi="Arial" w:cs="Arial"/>
        </w:rPr>
        <w:t xml:space="preserve"> subject sequences in a POSIX-compliant environment as follows:</w:t>
      </w:r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  <w:i/>
        </w:rPr>
      </w:pPr>
      <w:proofErr w:type="spellStart"/>
      <w:proofErr w:type="gramStart"/>
      <w:r w:rsidRPr="00144AD5">
        <w:rPr>
          <w:rFonts w:ascii="Arial" w:eastAsia="Calibri" w:hAnsi="Arial" w:cs="Arial"/>
          <w:i/>
        </w:rPr>
        <w:lastRenderedPageBreak/>
        <w:t>bfast</w:t>
      </w:r>
      <w:proofErr w:type="spellEnd"/>
      <w:proofErr w:type="gramEnd"/>
      <w:r w:rsidRPr="00144AD5">
        <w:rPr>
          <w:rFonts w:ascii="Arial" w:eastAsia="Calibri" w:hAnsi="Arial" w:cs="Arial"/>
          <w:i/>
        </w:rPr>
        <w:t xml:space="preserve"> match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-r query-</w:t>
      </w:r>
      <w:proofErr w:type="spellStart"/>
      <w:r w:rsidRPr="00144AD5">
        <w:rPr>
          <w:rFonts w:ascii="Arial" w:eastAsia="Calibri" w:hAnsi="Arial" w:cs="Arial"/>
          <w:i/>
        </w:rPr>
        <w:t>barcode.fastq</w:t>
      </w:r>
      <w:proofErr w:type="spellEnd"/>
      <w:r w:rsidRPr="00144AD5">
        <w:rPr>
          <w:rFonts w:ascii="Arial" w:eastAsia="Calibri" w:hAnsi="Arial" w:cs="Arial"/>
          <w:i/>
        </w:rPr>
        <w:t xml:space="preserve"> -n 8 -l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-barcode-</w:t>
      </w:r>
      <w:proofErr w:type="spellStart"/>
      <w:r w:rsidRPr="00144AD5">
        <w:rPr>
          <w:rFonts w:ascii="Arial" w:eastAsia="Calibri" w:hAnsi="Arial" w:cs="Arial"/>
          <w:i/>
        </w:rPr>
        <w:t>matches.bmf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localalign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-barcode-</w:t>
      </w:r>
      <w:proofErr w:type="spellStart"/>
      <w:r w:rsidRPr="00144AD5">
        <w:rPr>
          <w:rFonts w:ascii="Arial" w:eastAsia="Calibri" w:hAnsi="Arial" w:cs="Arial"/>
          <w:i/>
        </w:rPr>
        <w:t>matches.bmf</w:t>
      </w:r>
      <w:proofErr w:type="spellEnd"/>
      <w:r w:rsidRPr="00144AD5">
        <w:rPr>
          <w:rFonts w:ascii="Arial" w:eastAsia="Calibri" w:hAnsi="Arial" w:cs="Arial"/>
          <w:i/>
        </w:rPr>
        <w:t xml:space="preserve"> -n 8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-barcode-</w:t>
      </w:r>
      <w:proofErr w:type="spellStart"/>
      <w:r w:rsidRPr="00144AD5">
        <w:rPr>
          <w:rFonts w:ascii="Arial" w:eastAsia="Calibri" w:hAnsi="Arial" w:cs="Arial"/>
          <w:i/>
        </w:rPr>
        <w:t>aligned.baf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postprocess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-barcode-</w:t>
      </w:r>
      <w:proofErr w:type="spellStart"/>
      <w:r w:rsidRPr="00144AD5">
        <w:rPr>
          <w:rFonts w:ascii="Arial" w:eastAsia="Calibri" w:hAnsi="Arial" w:cs="Arial"/>
          <w:i/>
        </w:rPr>
        <w:t>aligned.baf</w:t>
      </w:r>
      <w:proofErr w:type="spellEnd"/>
      <w:r w:rsidRPr="00144AD5">
        <w:rPr>
          <w:rFonts w:ascii="Arial" w:eastAsia="Calibri" w:hAnsi="Arial" w:cs="Arial"/>
          <w:i/>
        </w:rPr>
        <w:t xml:space="preserve"> -n 8 -a 3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-barcode-</w:t>
      </w:r>
      <w:proofErr w:type="spellStart"/>
      <w:r w:rsidRPr="00144AD5">
        <w:rPr>
          <w:rFonts w:ascii="Arial" w:eastAsia="Calibri" w:hAnsi="Arial" w:cs="Arial"/>
          <w:i/>
        </w:rPr>
        <w:t>report.sam</w:t>
      </w:r>
      <w:proofErr w:type="spellEnd"/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</w:rPr>
      </w:pPr>
      <w:r w:rsidRPr="00144AD5">
        <w:rPr>
          <w:rFonts w:ascii="Arial" w:eastAsia="Calibri" w:hAnsi="Arial" w:cs="Arial"/>
        </w:rPr>
        <w:tab/>
        <w:t>-</w:t>
      </w:r>
      <w:proofErr w:type="gramStart"/>
      <w:r w:rsidRPr="00144AD5">
        <w:rPr>
          <w:rFonts w:ascii="Arial" w:eastAsia="Calibri" w:hAnsi="Arial" w:cs="Arial"/>
        </w:rPr>
        <w:t>and</w:t>
      </w:r>
      <w:proofErr w:type="gramEnd"/>
      <w:r w:rsidRPr="00144AD5">
        <w:rPr>
          <w:rFonts w:ascii="Arial" w:eastAsia="Calibri" w:hAnsi="Arial" w:cs="Arial"/>
        </w:rPr>
        <w:t>-</w:t>
      </w:r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  <w:i/>
        </w:rPr>
      </w:pPr>
      <w:proofErr w:type="spellStart"/>
      <w:proofErr w:type="gramStart"/>
      <w:r w:rsidRPr="00144AD5">
        <w:rPr>
          <w:rFonts w:ascii="Arial" w:eastAsia="Calibri" w:hAnsi="Arial" w:cs="Arial"/>
          <w:i/>
        </w:rPr>
        <w:t>bfast</w:t>
      </w:r>
      <w:proofErr w:type="spellEnd"/>
      <w:proofErr w:type="gramEnd"/>
      <w:r w:rsidRPr="00144AD5">
        <w:rPr>
          <w:rFonts w:ascii="Arial" w:eastAsia="Calibri" w:hAnsi="Arial" w:cs="Arial"/>
          <w:i/>
        </w:rPr>
        <w:t xml:space="preserve"> match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-r query-</w:t>
      </w:r>
      <w:proofErr w:type="spellStart"/>
      <w:r w:rsidRPr="00144AD5">
        <w:rPr>
          <w:rFonts w:ascii="Arial" w:eastAsia="Calibri" w:hAnsi="Arial" w:cs="Arial"/>
          <w:i/>
        </w:rPr>
        <w:t>revbarcode.fastq</w:t>
      </w:r>
      <w:proofErr w:type="spellEnd"/>
      <w:r w:rsidRPr="00144AD5">
        <w:rPr>
          <w:rFonts w:ascii="Arial" w:eastAsia="Calibri" w:hAnsi="Arial" w:cs="Arial"/>
          <w:i/>
        </w:rPr>
        <w:t xml:space="preserve"> -n 8 -l &gt; </w:t>
      </w:r>
      <w:proofErr w:type="spellStart"/>
      <w:r w:rsidRPr="00144AD5">
        <w:rPr>
          <w:rFonts w:ascii="Arial" w:eastAsia="Calibri" w:hAnsi="Arial" w:cs="Arial"/>
          <w:i/>
        </w:rPr>
        <w:t>bfast-revbarcode-matches.bmf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localalign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-m </w:t>
      </w:r>
      <w:proofErr w:type="spellStart"/>
      <w:r w:rsidRPr="00144AD5">
        <w:rPr>
          <w:rFonts w:ascii="Arial" w:eastAsia="Calibri" w:hAnsi="Arial" w:cs="Arial"/>
          <w:i/>
        </w:rPr>
        <w:t>bfast-revbarcode-matches.bmf</w:t>
      </w:r>
      <w:proofErr w:type="spellEnd"/>
      <w:r w:rsidRPr="00144AD5">
        <w:rPr>
          <w:rFonts w:ascii="Arial" w:eastAsia="Calibri" w:hAnsi="Arial" w:cs="Arial"/>
          <w:i/>
        </w:rPr>
        <w:t xml:space="preserve"> -n 8 &gt; </w:t>
      </w:r>
      <w:proofErr w:type="spellStart"/>
      <w:r w:rsidRPr="00144AD5">
        <w:rPr>
          <w:rFonts w:ascii="Arial" w:eastAsia="Calibri" w:hAnsi="Arial" w:cs="Arial"/>
          <w:i/>
        </w:rPr>
        <w:t>bfast-revbarcode-aligned.baf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postprocess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barcode.fa</w:t>
      </w:r>
      <w:proofErr w:type="spellEnd"/>
      <w:r w:rsidRPr="00144AD5">
        <w:rPr>
          <w:rFonts w:ascii="Arial" w:eastAsia="Calibri" w:hAnsi="Arial" w:cs="Arial"/>
          <w:i/>
        </w:rPr>
        <w:t xml:space="preserve">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bfast-revbarcode-aligned.baf</w:t>
      </w:r>
      <w:proofErr w:type="spellEnd"/>
      <w:r w:rsidRPr="00144AD5">
        <w:rPr>
          <w:rFonts w:ascii="Arial" w:eastAsia="Calibri" w:hAnsi="Arial" w:cs="Arial"/>
          <w:i/>
        </w:rPr>
        <w:t xml:space="preserve"> -n 8 -a 3 &gt; </w:t>
      </w:r>
      <w:proofErr w:type="spellStart"/>
      <w:r w:rsidRPr="00144AD5">
        <w:rPr>
          <w:rFonts w:ascii="Arial" w:eastAsia="Calibri" w:hAnsi="Arial" w:cs="Arial"/>
          <w:i/>
        </w:rPr>
        <w:t>bfast-revbarcode-report.sam</w:t>
      </w:r>
      <w:proofErr w:type="spellEnd"/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</w:rPr>
      </w:pPr>
      <w:r w:rsidRPr="00144AD5">
        <w:rPr>
          <w:rFonts w:ascii="Arial" w:eastAsia="Calibri" w:hAnsi="Arial" w:cs="Arial"/>
        </w:rPr>
        <w:tab/>
        <w:t>-</w:t>
      </w:r>
      <w:proofErr w:type="gramStart"/>
      <w:r w:rsidRPr="00144AD5">
        <w:rPr>
          <w:rFonts w:ascii="Arial" w:eastAsia="Calibri" w:hAnsi="Arial" w:cs="Arial"/>
        </w:rPr>
        <w:t>and</w:t>
      </w:r>
      <w:proofErr w:type="gramEnd"/>
      <w:r w:rsidRPr="00144AD5">
        <w:rPr>
          <w:rFonts w:ascii="Arial" w:eastAsia="Calibri" w:hAnsi="Arial" w:cs="Arial"/>
        </w:rPr>
        <w:t>-</w:t>
      </w:r>
    </w:p>
    <w:p w:rsidR="00144AD5" w:rsidRPr="00144AD5" w:rsidRDefault="00144AD5" w:rsidP="00144AD5">
      <w:pPr>
        <w:spacing w:line="480" w:lineRule="auto"/>
        <w:ind w:left="720"/>
        <w:rPr>
          <w:rFonts w:ascii="Arial" w:eastAsia="Calibri" w:hAnsi="Arial" w:cs="Arial"/>
          <w:i/>
        </w:rPr>
      </w:pPr>
      <w:proofErr w:type="spellStart"/>
      <w:proofErr w:type="gramStart"/>
      <w:r w:rsidRPr="00144AD5">
        <w:rPr>
          <w:rFonts w:ascii="Arial" w:eastAsia="Calibri" w:hAnsi="Arial" w:cs="Arial"/>
          <w:i/>
        </w:rPr>
        <w:t>bfast</w:t>
      </w:r>
      <w:proofErr w:type="spellEnd"/>
      <w:proofErr w:type="gramEnd"/>
      <w:r w:rsidRPr="00144AD5">
        <w:rPr>
          <w:rFonts w:ascii="Arial" w:eastAsia="Calibri" w:hAnsi="Arial" w:cs="Arial"/>
          <w:i/>
        </w:rPr>
        <w:t xml:space="preserve"> match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-r query-</w:t>
      </w:r>
      <w:proofErr w:type="spellStart"/>
      <w:r w:rsidRPr="00144AD5">
        <w:rPr>
          <w:rFonts w:ascii="Arial" w:eastAsia="Calibri" w:hAnsi="Arial" w:cs="Arial"/>
          <w:i/>
        </w:rPr>
        <w:t>subject.fastq</w:t>
      </w:r>
      <w:proofErr w:type="spellEnd"/>
      <w:r w:rsidRPr="00144AD5">
        <w:rPr>
          <w:rFonts w:ascii="Arial" w:eastAsia="Calibri" w:hAnsi="Arial" w:cs="Arial"/>
          <w:i/>
        </w:rPr>
        <w:t xml:space="preserve"> -n 8 -l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-subject-</w:t>
      </w:r>
      <w:proofErr w:type="spellStart"/>
      <w:r w:rsidRPr="00144AD5">
        <w:rPr>
          <w:rFonts w:ascii="Arial" w:eastAsia="Calibri" w:hAnsi="Arial" w:cs="Arial"/>
          <w:i/>
        </w:rPr>
        <w:t>matches.bmf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localalign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-m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-subject-</w:t>
      </w:r>
      <w:proofErr w:type="spellStart"/>
      <w:r w:rsidRPr="00144AD5">
        <w:rPr>
          <w:rFonts w:ascii="Arial" w:eastAsia="Calibri" w:hAnsi="Arial" w:cs="Arial"/>
          <w:i/>
        </w:rPr>
        <w:t>matches.bmf</w:t>
      </w:r>
      <w:proofErr w:type="spellEnd"/>
      <w:r w:rsidRPr="00144AD5">
        <w:rPr>
          <w:rFonts w:ascii="Arial" w:eastAsia="Calibri" w:hAnsi="Arial" w:cs="Arial"/>
          <w:i/>
        </w:rPr>
        <w:t xml:space="preserve"> -n 8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-subject-</w:t>
      </w:r>
      <w:proofErr w:type="spellStart"/>
      <w:r w:rsidRPr="00144AD5">
        <w:rPr>
          <w:rFonts w:ascii="Arial" w:eastAsia="Calibri" w:hAnsi="Arial" w:cs="Arial"/>
          <w:i/>
        </w:rPr>
        <w:t>aligned.baf</w:t>
      </w:r>
      <w:proofErr w:type="spellEnd"/>
      <w:r w:rsidRPr="00144AD5">
        <w:rPr>
          <w:rFonts w:ascii="Arial" w:eastAsia="Calibri" w:hAnsi="Arial" w:cs="Arial"/>
          <w:i/>
        </w:rPr>
        <w:t xml:space="preserve"> &amp;&amp;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postprocess</w:t>
      </w:r>
      <w:proofErr w:type="spellEnd"/>
      <w:r w:rsidRPr="00144AD5">
        <w:rPr>
          <w:rFonts w:ascii="Arial" w:eastAsia="Calibri" w:hAnsi="Arial" w:cs="Arial"/>
          <w:i/>
        </w:rPr>
        <w:t xml:space="preserve"> -f </w:t>
      </w:r>
      <w:proofErr w:type="spellStart"/>
      <w:r w:rsidRPr="00144AD5">
        <w:rPr>
          <w:rFonts w:ascii="Arial" w:eastAsia="Calibri" w:hAnsi="Arial" w:cs="Arial"/>
          <w:i/>
        </w:rPr>
        <w:t>subject.fa</w:t>
      </w:r>
      <w:proofErr w:type="spellEnd"/>
      <w:r w:rsidRPr="00144AD5">
        <w:rPr>
          <w:rFonts w:ascii="Arial" w:eastAsia="Calibri" w:hAnsi="Arial" w:cs="Arial"/>
          <w:i/>
        </w:rPr>
        <w:t xml:space="preserve"> -</w:t>
      </w:r>
      <w:proofErr w:type="spellStart"/>
      <w:r w:rsidRPr="00144AD5">
        <w:rPr>
          <w:rFonts w:ascii="Arial" w:eastAsia="Calibri" w:hAnsi="Arial" w:cs="Arial"/>
          <w:i/>
        </w:rPr>
        <w:t>i</w:t>
      </w:r>
      <w:proofErr w:type="spellEnd"/>
      <w:r w:rsidRPr="00144AD5">
        <w:rPr>
          <w:rFonts w:ascii="Arial" w:eastAsia="Calibri" w:hAnsi="Arial" w:cs="Arial"/>
          <w:i/>
        </w:rPr>
        <w:t xml:space="preserve">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-subject-</w:t>
      </w:r>
      <w:proofErr w:type="spellStart"/>
      <w:r w:rsidRPr="00144AD5">
        <w:rPr>
          <w:rFonts w:ascii="Arial" w:eastAsia="Calibri" w:hAnsi="Arial" w:cs="Arial"/>
          <w:i/>
        </w:rPr>
        <w:t>aligned.baf</w:t>
      </w:r>
      <w:proofErr w:type="spellEnd"/>
      <w:r w:rsidRPr="00144AD5">
        <w:rPr>
          <w:rFonts w:ascii="Arial" w:eastAsia="Calibri" w:hAnsi="Arial" w:cs="Arial"/>
          <w:i/>
        </w:rPr>
        <w:t xml:space="preserve"> -n 8 -a 3 &gt; </w:t>
      </w:r>
      <w:proofErr w:type="spellStart"/>
      <w:r w:rsidRPr="00144AD5">
        <w:rPr>
          <w:rFonts w:ascii="Arial" w:eastAsia="Calibri" w:hAnsi="Arial" w:cs="Arial"/>
          <w:i/>
        </w:rPr>
        <w:t>bfast</w:t>
      </w:r>
      <w:proofErr w:type="spellEnd"/>
      <w:r w:rsidRPr="00144AD5">
        <w:rPr>
          <w:rFonts w:ascii="Arial" w:eastAsia="Calibri" w:hAnsi="Arial" w:cs="Arial"/>
          <w:i/>
        </w:rPr>
        <w:t>-subject-</w:t>
      </w:r>
      <w:proofErr w:type="spellStart"/>
      <w:r w:rsidRPr="00144AD5">
        <w:rPr>
          <w:rFonts w:ascii="Arial" w:eastAsia="Calibri" w:hAnsi="Arial" w:cs="Arial"/>
          <w:i/>
        </w:rPr>
        <w:t>report.sam</w:t>
      </w:r>
      <w:proofErr w:type="spellEnd"/>
    </w:p>
    <w:p w:rsidR="0035309F" w:rsidRDefault="00144AD5"/>
    <w:sectPr w:rsidR="003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5"/>
    <w:rsid w:val="00144AD5"/>
    <w:rsid w:val="00B6759B"/>
    <w:rsid w:val="00D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The University of Toledo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Blomquist, Thomas M.</dc:creator>
  <cp:lastModifiedBy>Blomquist, Thomas M.</cp:lastModifiedBy>
  <cp:revision>1</cp:revision>
  <dcterms:created xsi:type="dcterms:W3CDTF">2013-08-18T13:13:00Z</dcterms:created>
  <dcterms:modified xsi:type="dcterms:W3CDTF">2013-08-18T13:14:00Z</dcterms:modified>
</cp:coreProperties>
</file>