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2E8" w:rsidRPr="009B34CF" w:rsidRDefault="001B42E8" w:rsidP="001B42E8">
      <w:pPr>
        <w:spacing w:after="0" w:line="240" w:lineRule="auto"/>
        <w:rPr>
          <w:rFonts w:ascii="Arial" w:hAnsi="Arial" w:cs="Arial"/>
          <w:b/>
          <w:bCs/>
        </w:rPr>
      </w:pPr>
      <w:r w:rsidRPr="009B34CF">
        <w:rPr>
          <w:rFonts w:ascii="Arial" w:hAnsi="Arial" w:cs="Arial"/>
          <w:b/>
          <w:bCs/>
        </w:rPr>
        <w:t>Supplementary Table 1</w:t>
      </w:r>
      <w:r>
        <w:rPr>
          <w:rFonts w:ascii="Arial" w:hAnsi="Arial" w:cs="Arial"/>
          <w:b/>
          <w:bCs/>
        </w:rPr>
        <w:t>.</w:t>
      </w:r>
      <w:r w:rsidRPr="009B34CF">
        <w:rPr>
          <w:rFonts w:ascii="Arial" w:hAnsi="Arial" w:cs="Arial"/>
          <w:b/>
          <w:bCs/>
        </w:rPr>
        <w:t xml:space="preserve">  ICD9 and ICD10 Codes Used to Phenotype Suicidal Ideation and Suicide Attempts.</w:t>
      </w:r>
    </w:p>
    <w:p w:rsidR="001B42E8" w:rsidRPr="0083093E" w:rsidRDefault="001B42E8" w:rsidP="001B42E8">
      <w:pPr>
        <w:spacing w:after="0" w:line="240" w:lineRule="auto"/>
        <w:rPr>
          <w:rFonts w:ascii="Arial" w:hAnsi="Arial" w:cs="Arial"/>
          <w:bCs/>
          <w:i/>
        </w:rPr>
      </w:pPr>
    </w:p>
    <w:tbl>
      <w:tblPr>
        <w:tblW w:w="10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07"/>
        <w:gridCol w:w="1440"/>
        <w:gridCol w:w="1530"/>
        <w:gridCol w:w="6210"/>
      </w:tblGrid>
      <w:tr w:rsidR="001B42E8" w:rsidRPr="0083093E" w:rsidTr="001B56FE">
        <w:trPr>
          <w:trHeight w:val="585"/>
          <w:jc w:val="center"/>
        </w:trPr>
        <w:tc>
          <w:tcPr>
            <w:tcW w:w="1607" w:type="dxa"/>
            <w:shd w:val="pct5" w:color="auto" w:fill="auto"/>
            <w:noWrap/>
            <w:vAlign w:val="bottom"/>
            <w:hideMark/>
          </w:tcPr>
          <w:p w:rsidR="001B42E8" w:rsidRPr="0083093E" w:rsidRDefault="001B42E8" w:rsidP="001B56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093E">
              <w:rPr>
                <w:rFonts w:ascii="Arial" w:eastAsia="Times New Roman" w:hAnsi="Arial" w:cs="Arial"/>
                <w:b/>
                <w:bCs/>
                <w:color w:val="000000"/>
              </w:rPr>
              <w:t>Phenotype Category</w:t>
            </w:r>
          </w:p>
        </w:tc>
        <w:tc>
          <w:tcPr>
            <w:tcW w:w="1440" w:type="dxa"/>
            <w:shd w:val="pct5" w:color="auto" w:fill="auto"/>
            <w:vAlign w:val="bottom"/>
            <w:hideMark/>
          </w:tcPr>
          <w:p w:rsidR="001B42E8" w:rsidRPr="0083093E" w:rsidRDefault="001B42E8" w:rsidP="001B5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093E">
              <w:rPr>
                <w:rFonts w:ascii="Arial" w:eastAsia="Times New Roman" w:hAnsi="Arial" w:cs="Arial"/>
                <w:b/>
                <w:bCs/>
                <w:color w:val="000000"/>
              </w:rPr>
              <w:t>Code Type</w:t>
            </w:r>
          </w:p>
        </w:tc>
        <w:tc>
          <w:tcPr>
            <w:tcW w:w="1530" w:type="dxa"/>
            <w:shd w:val="pct5" w:color="auto" w:fill="auto"/>
            <w:vAlign w:val="bottom"/>
            <w:hideMark/>
          </w:tcPr>
          <w:p w:rsidR="001B42E8" w:rsidRPr="0083093E" w:rsidRDefault="001B42E8" w:rsidP="001B5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093E">
              <w:rPr>
                <w:rFonts w:ascii="Arial" w:eastAsia="Times New Roman" w:hAnsi="Arial" w:cs="Arial"/>
                <w:b/>
                <w:bCs/>
                <w:color w:val="000000"/>
              </w:rPr>
              <w:t>ICD Code</w:t>
            </w:r>
          </w:p>
        </w:tc>
        <w:tc>
          <w:tcPr>
            <w:tcW w:w="6210" w:type="dxa"/>
            <w:shd w:val="pct5" w:color="auto" w:fill="auto"/>
            <w:vAlign w:val="bottom"/>
            <w:hideMark/>
          </w:tcPr>
          <w:p w:rsidR="001B42E8" w:rsidRPr="0083093E" w:rsidRDefault="001B42E8" w:rsidP="001B5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093E">
              <w:rPr>
                <w:rFonts w:ascii="Arial" w:eastAsia="Times New Roman" w:hAnsi="Arial" w:cs="Arial"/>
                <w:b/>
                <w:bCs/>
                <w:color w:val="000000"/>
              </w:rPr>
              <w:t>ICD Description</w:t>
            </w:r>
          </w:p>
        </w:tc>
      </w:tr>
      <w:tr w:rsidR="001B42E8" w:rsidRPr="0083093E" w:rsidTr="001B56FE">
        <w:trPr>
          <w:trHeight w:val="315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perscript"/>
              </w:rPr>
            </w:pPr>
            <w:proofErr w:type="spellStart"/>
            <w:r w:rsidRPr="0083093E">
              <w:rPr>
                <w:rFonts w:ascii="Arial" w:eastAsia="Times New Roman" w:hAnsi="Arial" w:cs="Arial"/>
                <w:color w:val="000000"/>
              </w:rPr>
              <w:t>Attempt</w:t>
            </w:r>
            <w:r w:rsidRPr="0083093E">
              <w:rPr>
                <w:rFonts w:ascii="Arial" w:eastAsia="Times New Roman" w:hAnsi="Arial" w:cs="Arial"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440" w:type="dxa"/>
            <w:shd w:val="clear" w:color="000000" w:fill="FFFFFF"/>
            <w:hideMark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ICD10</w:t>
            </w:r>
          </w:p>
        </w:tc>
        <w:tc>
          <w:tcPr>
            <w:tcW w:w="1530" w:type="dxa"/>
            <w:shd w:val="clear" w:color="000000" w:fill="FFFFFF"/>
            <w:hideMark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T14.91</w:t>
            </w:r>
          </w:p>
        </w:tc>
        <w:tc>
          <w:tcPr>
            <w:tcW w:w="6210" w:type="dxa"/>
            <w:shd w:val="clear" w:color="000000" w:fill="FFFFFF"/>
            <w:hideMark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Suicide attempt</w:t>
            </w:r>
          </w:p>
        </w:tc>
      </w:tr>
      <w:tr w:rsidR="001B42E8" w:rsidRPr="0083093E" w:rsidTr="001B56FE">
        <w:trPr>
          <w:trHeight w:val="525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093E">
              <w:rPr>
                <w:rFonts w:ascii="Arial" w:eastAsia="Times New Roman" w:hAnsi="Arial" w:cs="Arial"/>
                <w:color w:val="000000"/>
              </w:rPr>
              <w:t>Attempt</w:t>
            </w:r>
            <w:r w:rsidRPr="0083093E">
              <w:rPr>
                <w:rFonts w:ascii="Arial" w:eastAsia="Times New Roman" w:hAnsi="Arial" w:cs="Arial"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440" w:type="dxa"/>
            <w:shd w:val="clear" w:color="000000" w:fill="FFFFFF"/>
            <w:hideMark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ICD10</w:t>
            </w:r>
          </w:p>
        </w:tc>
        <w:tc>
          <w:tcPr>
            <w:tcW w:w="1530" w:type="dxa"/>
            <w:shd w:val="clear" w:color="000000" w:fill="FFFFFF"/>
            <w:hideMark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 xml:space="preserve">X60-X69 </w:t>
            </w:r>
          </w:p>
        </w:tc>
        <w:tc>
          <w:tcPr>
            <w:tcW w:w="6210" w:type="dxa"/>
            <w:shd w:val="clear" w:color="000000" w:fill="FFFFFF"/>
            <w:hideMark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 xml:space="preserve">Intentional self-poisoning </w:t>
            </w:r>
          </w:p>
        </w:tc>
      </w:tr>
      <w:tr w:rsidR="001B42E8" w:rsidRPr="0083093E" w:rsidTr="001B56FE">
        <w:trPr>
          <w:trHeight w:val="315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093E">
              <w:rPr>
                <w:rFonts w:ascii="Arial" w:eastAsia="Times New Roman" w:hAnsi="Arial" w:cs="Arial"/>
                <w:color w:val="000000"/>
              </w:rPr>
              <w:t>Attempt</w:t>
            </w:r>
            <w:r w:rsidRPr="0083093E">
              <w:rPr>
                <w:rFonts w:ascii="Arial" w:eastAsia="Times New Roman" w:hAnsi="Arial" w:cs="Arial"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440" w:type="dxa"/>
            <w:shd w:val="clear" w:color="000000" w:fill="FFFFFF"/>
            <w:hideMark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ICD10</w:t>
            </w:r>
          </w:p>
        </w:tc>
        <w:tc>
          <w:tcPr>
            <w:tcW w:w="1530" w:type="dxa"/>
            <w:shd w:val="clear" w:color="000000" w:fill="FFFFFF"/>
            <w:hideMark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X70 -X83</w:t>
            </w:r>
          </w:p>
        </w:tc>
        <w:tc>
          <w:tcPr>
            <w:tcW w:w="6210" w:type="dxa"/>
            <w:shd w:val="clear" w:color="000000" w:fill="FFFFFF"/>
            <w:hideMark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 xml:space="preserve">Intentional self-harm </w:t>
            </w:r>
          </w:p>
        </w:tc>
      </w:tr>
      <w:tr w:rsidR="001B42E8" w:rsidRPr="0083093E" w:rsidTr="001B56FE">
        <w:trPr>
          <w:trHeight w:val="315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093E">
              <w:rPr>
                <w:rFonts w:ascii="Arial" w:eastAsia="Times New Roman" w:hAnsi="Arial" w:cs="Arial"/>
                <w:color w:val="000000"/>
              </w:rPr>
              <w:t>Attempt</w:t>
            </w:r>
            <w:r w:rsidRPr="0083093E">
              <w:rPr>
                <w:rFonts w:ascii="Arial" w:eastAsia="Times New Roman" w:hAnsi="Arial" w:cs="Arial"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440" w:type="dxa"/>
            <w:shd w:val="clear" w:color="000000" w:fill="FFFFFF"/>
            <w:hideMark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ICD10</w:t>
            </w:r>
          </w:p>
        </w:tc>
        <w:tc>
          <w:tcPr>
            <w:tcW w:w="1530" w:type="dxa"/>
            <w:shd w:val="clear" w:color="000000" w:fill="FFFFFF"/>
            <w:hideMark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Y87.0</w:t>
            </w:r>
          </w:p>
        </w:tc>
        <w:tc>
          <w:tcPr>
            <w:tcW w:w="6210" w:type="dxa"/>
            <w:shd w:val="clear" w:color="000000" w:fill="FFFFFF"/>
            <w:hideMark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Sequelae of intentional self-harm</w:t>
            </w:r>
          </w:p>
        </w:tc>
      </w:tr>
      <w:tr w:rsidR="001B42E8" w:rsidRPr="0083093E" w:rsidTr="001B56FE">
        <w:trPr>
          <w:trHeight w:val="315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093E">
              <w:rPr>
                <w:rFonts w:ascii="Arial" w:eastAsia="Times New Roman" w:hAnsi="Arial" w:cs="Arial"/>
                <w:color w:val="000000"/>
              </w:rPr>
              <w:t>Attempt</w:t>
            </w:r>
            <w:r w:rsidRPr="0083093E">
              <w:rPr>
                <w:rFonts w:ascii="Arial" w:eastAsia="Times New Roman" w:hAnsi="Arial" w:cs="Arial"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440" w:type="dxa"/>
            <w:shd w:val="clear" w:color="000000" w:fill="FFFFFF"/>
            <w:hideMark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ICD10</w:t>
            </w:r>
          </w:p>
        </w:tc>
        <w:tc>
          <w:tcPr>
            <w:tcW w:w="1530" w:type="dxa"/>
            <w:shd w:val="clear" w:color="000000" w:fill="FFFFFF"/>
            <w:hideMark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Z91.5</w:t>
            </w:r>
          </w:p>
        </w:tc>
        <w:tc>
          <w:tcPr>
            <w:tcW w:w="6210" w:type="dxa"/>
            <w:shd w:val="clear" w:color="000000" w:fill="FFFFFF"/>
            <w:hideMark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Personal history of self-harm</w:t>
            </w:r>
          </w:p>
        </w:tc>
      </w:tr>
      <w:tr w:rsidR="001B42E8" w:rsidRPr="0083093E" w:rsidTr="001B56FE">
        <w:trPr>
          <w:trHeight w:val="525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093E">
              <w:rPr>
                <w:rFonts w:ascii="Arial" w:eastAsia="Times New Roman" w:hAnsi="Arial" w:cs="Arial"/>
                <w:color w:val="000000"/>
              </w:rPr>
              <w:t>Attempt</w:t>
            </w:r>
            <w:r w:rsidRPr="0083093E">
              <w:rPr>
                <w:rFonts w:ascii="Arial" w:eastAsia="Times New Roman" w:hAnsi="Arial" w:cs="Arial"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440" w:type="dxa"/>
            <w:shd w:val="clear" w:color="000000" w:fill="FFFFFF"/>
            <w:hideMark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ICD9</w:t>
            </w:r>
          </w:p>
        </w:tc>
        <w:tc>
          <w:tcPr>
            <w:tcW w:w="1530" w:type="dxa"/>
            <w:shd w:val="clear" w:color="000000" w:fill="FFFFFF"/>
            <w:hideMark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E950.- E959</w:t>
            </w:r>
          </w:p>
        </w:tc>
        <w:tc>
          <w:tcPr>
            <w:tcW w:w="6210" w:type="dxa"/>
            <w:shd w:val="clear" w:color="000000" w:fill="FFFFFF"/>
            <w:hideMark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 xml:space="preserve">Suicide and self-inflicted poisoning </w:t>
            </w:r>
          </w:p>
        </w:tc>
      </w:tr>
      <w:tr w:rsidR="001B42E8" w:rsidRPr="0083093E" w:rsidTr="001B56FE">
        <w:trPr>
          <w:trHeight w:val="315"/>
          <w:jc w:val="center"/>
        </w:trPr>
        <w:tc>
          <w:tcPr>
            <w:tcW w:w="1607" w:type="dxa"/>
            <w:shd w:val="clear" w:color="auto" w:fill="auto"/>
            <w:noWrap/>
            <w:vAlign w:val="bottom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Ideation</w:t>
            </w:r>
          </w:p>
        </w:tc>
        <w:tc>
          <w:tcPr>
            <w:tcW w:w="1440" w:type="dxa"/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ICD10</w:t>
            </w:r>
          </w:p>
        </w:tc>
        <w:tc>
          <w:tcPr>
            <w:tcW w:w="1530" w:type="dxa"/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R45.851</w:t>
            </w:r>
          </w:p>
        </w:tc>
        <w:tc>
          <w:tcPr>
            <w:tcW w:w="6210" w:type="dxa"/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Suicidal ideations</w:t>
            </w:r>
          </w:p>
        </w:tc>
      </w:tr>
      <w:tr w:rsidR="001B42E8" w:rsidRPr="0083093E" w:rsidTr="001B56FE">
        <w:trPr>
          <w:trHeight w:val="315"/>
          <w:jc w:val="center"/>
        </w:trPr>
        <w:tc>
          <w:tcPr>
            <w:tcW w:w="1607" w:type="dxa"/>
            <w:shd w:val="clear" w:color="auto" w:fill="auto"/>
            <w:noWrap/>
            <w:vAlign w:val="bottom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Ideation</w:t>
            </w:r>
          </w:p>
        </w:tc>
        <w:tc>
          <w:tcPr>
            <w:tcW w:w="1440" w:type="dxa"/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ICD9</w:t>
            </w:r>
          </w:p>
        </w:tc>
        <w:tc>
          <w:tcPr>
            <w:tcW w:w="1530" w:type="dxa"/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V62.84</w:t>
            </w:r>
          </w:p>
        </w:tc>
        <w:tc>
          <w:tcPr>
            <w:tcW w:w="6210" w:type="dxa"/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Suicidal ideation</w:t>
            </w:r>
          </w:p>
        </w:tc>
      </w:tr>
      <w:tr w:rsidR="001B42E8" w:rsidRPr="0083093E" w:rsidTr="001B56FE">
        <w:trPr>
          <w:trHeight w:val="315"/>
          <w:jc w:val="center"/>
        </w:trPr>
        <w:tc>
          <w:tcPr>
            <w:tcW w:w="1607" w:type="dxa"/>
            <w:shd w:val="clear" w:color="auto" w:fill="auto"/>
            <w:noWrap/>
            <w:vAlign w:val="bottom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perscript"/>
              </w:rPr>
            </w:pPr>
            <w:proofErr w:type="spellStart"/>
            <w:r w:rsidRPr="0083093E">
              <w:rPr>
                <w:rFonts w:ascii="Arial" w:eastAsia="Times New Roman" w:hAnsi="Arial" w:cs="Arial"/>
                <w:color w:val="000000"/>
              </w:rPr>
              <w:t>Exclude</w:t>
            </w:r>
            <w:r w:rsidRPr="0083093E">
              <w:rPr>
                <w:rFonts w:ascii="Arial" w:eastAsia="Times New Roman" w:hAnsi="Arial" w:cs="Arial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440" w:type="dxa"/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ICD10</w:t>
            </w:r>
          </w:p>
        </w:tc>
        <w:tc>
          <w:tcPr>
            <w:tcW w:w="1530" w:type="dxa"/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F00-F99</w:t>
            </w:r>
          </w:p>
        </w:tc>
        <w:tc>
          <w:tcPr>
            <w:tcW w:w="6210" w:type="dxa"/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Mental, Behavioral and Neurodevelopmental disorders</w:t>
            </w:r>
          </w:p>
        </w:tc>
      </w:tr>
      <w:tr w:rsidR="001B42E8" w:rsidRPr="0083093E" w:rsidTr="001B56FE">
        <w:trPr>
          <w:trHeight w:val="315"/>
          <w:jc w:val="center"/>
        </w:trPr>
        <w:tc>
          <w:tcPr>
            <w:tcW w:w="1607" w:type="dxa"/>
            <w:shd w:val="clear" w:color="auto" w:fill="auto"/>
            <w:noWrap/>
            <w:vAlign w:val="bottom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093E">
              <w:rPr>
                <w:rFonts w:ascii="Arial" w:eastAsia="Times New Roman" w:hAnsi="Arial" w:cs="Arial"/>
                <w:color w:val="000000"/>
              </w:rPr>
              <w:t>Exclude</w:t>
            </w:r>
            <w:r w:rsidRPr="0083093E">
              <w:rPr>
                <w:rFonts w:ascii="Arial" w:eastAsia="Times New Roman" w:hAnsi="Arial" w:cs="Arial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440" w:type="dxa"/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ICD10</w:t>
            </w:r>
          </w:p>
        </w:tc>
        <w:tc>
          <w:tcPr>
            <w:tcW w:w="1530" w:type="dxa"/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R53</w:t>
            </w:r>
          </w:p>
        </w:tc>
        <w:tc>
          <w:tcPr>
            <w:tcW w:w="6210" w:type="dxa"/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Fatigue</w:t>
            </w:r>
          </w:p>
        </w:tc>
      </w:tr>
      <w:tr w:rsidR="001B42E8" w:rsidRPr="0083093E" w:rsidTr="001B56FE">
        <w:trPr>
          <w:trHeight w:val="315"/>
          <w:jc w:val="center"/>
        </w:trPr>
        <w:tc>
          <w:tcPr>
            <w:tcW w:w="1607" w:type="dxa"/>
            <w:shd w:val="clear" w:color="auto" w:fill="auto"/>
            <w:noWrap/>
            <w:vAlign w:val="bottom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093E">
              <w:rPr>
                <w:rFonts w:ascii="Arial" w:eastAsia="Times New Roman" w:hAnsi="Arial" w:cs="Arial"/>
                <w:color w:val="000000"/>
              </w:rPr>
              <w:t>Exclude</w:t>
            </w:r>
            <w:r w:rsidRPr="0083093E">
              <w:rPr>
                <w:rFonts w:ascii="Arial" w:eastAsia="Times New Roman" w:hAnsi="Arial" w:cs="Arial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440" w:type="dxa"/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ICD10</w:t>
            </w:r>
          </w:p>
        </w:tc>
        <w:tc>
          <w:tcPr>
            <w:tcW w:w="1530" w:type="dxa"/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R628</w:t>
            </w:r>
          </w:p>
        </w:tc>
        <w:tc>
          <w:tcPr>
            <w:tcW w:w="6210" w:type="dxa"/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Other lack of expected normal physiological development</w:t>
            </w:r>
          </w:p>
        </w:tc>
      </w:tr>
      <w:tr w:rsidR="001B42E8" w:rsidRPr="0083093E" w:rsidTr="001B56FE">
        <w:trPr>
          <w:trHeight w:val="315"/>
          <w:jc w:val="center"/>
        </w:trPr>
        <w:tc>
          <w:tcPr>
            <w:tcW w:w="1607" w:type="dxa"/>
            <w:shd w:val="clear" w:color="auto" w:fill="auto"/>
            <w:noWrap/>
            <w:vAlign w:val="bottom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093E">
              <w:rPr>
                <w:rFonts w:ascii="Arial" w:eastAsia="Times New Roman" w:hAnsi="Arial" w:cs="Arial"/>
                <w:color w:val="000000"/>
              </w:rPr>
              <w:t>Exclude</w:t>
            </w:r>
            <w:r w:rsidRPr="0083093E">
              <w:rPr>
                <w:rFonts w:ascii="Arial" w:eastAsia="Times New Roman" w:hAnsi="Arial" w:cs="Arial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440" w:type="dxa"/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ICD10</w:t>
            </w:r>
          </w:p>
        </w:tc>
        <w:tc>
          <w:tcPr>
            <w:tcW w:w="1530" w:type="dxa"/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R96</w:t>
            </w:r>
          </w:p>
        </w:tc>
        <w:tc>
          <w:tcPr>
            <w:tcW w:w="6210" w:type="dxa"/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Other sudden death, cause unknown</w:t>
            </w:r>
          </w:p>
        </w:tc>
      </w:tr>
      <w:tr w:rsidR="001B42E8" w:rsidRPr="0083093E" w:rsidTr="001B56FE">
        <w:trPr>
          <w:trHeight w:val="315"/>
          <w:jc w:val="center"/>
        </w:trPr>
        <w:tc>
          <w:tcPr>
            <w:tcW w:w="1607" w:type="dxa"/>
            <w:shd w:val="clear" w:color="auto" w:fill="auto"/>
            <w:noWrap/>
            <w:vAlign w:val="bottom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093E">
              <w:rPr>
                <w:rFonts w:ascii="Arial" w:eastAsia="Times New Roman" w:hAnsi="Arial" w:cs="Arial"/>
                <w:color w:val="000000"/>
              </w:rPr>
              <w:t>Exclude</w:t>
            </w:r>
            <w:r w:rsidRPr="0083093E">
              <w:rPr>
                <w:rFonts w:ascii="Arial" w:eastAsia="Times New Roman" w:hAnsi="Arial" w:cs="Arial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440" w:type="dxa"/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ICD10</w:t>
            </w:r>
          </w:p>
        </w:tc>
        <w:tc>
          <w:tcPr>
            <w:tcW w:w="1530" w:type="dxa"/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R99</w:t>
            </w:r>
          </w:p>
        </w:tc>
        <w:tc>
          <w:tcPr>
            <w:tcW w:w="6210" w:type="dxa"/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Ill-defined and unknown cause of mortality</w:t>
            </w:r>
          </w:p>
        </w:tc>
      </w:tr>
      <w:tr w:rsidR="001B42E8" w:rsidRPr="0083093E" w:rsidTr="001B56FE">
        <w:trPr>
          <w:trHeight w:val="315"/>
          <w:jc w:val="center"/>
        </w:trPr>
        <w:tc>
          <w:tcPr>
            <w:tcW w:w="1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093E">
              <w:rPr>
                <w:rFonts w:ascii="Arial" w:eastAsia="Times New Roman" w:hAnsi="Arial" w:cs="Arial"/>
                <w:color w:val="000000"/>
              </w:rPr>
              <w:t>Exclude</w:t>
            </w:r>
            <w:r w:rsidRPr="0083093E">
              <w:rPr>
                <w:rFonts w:ascii="Arial" w:eastAsia="Times New Roman" w:hAnsi="Arial" w:cs="Arial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ICD10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W00-W19 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Slipping, tripping, stumbling and falls</w:t>
            </w:r>
          </w:p>
        </w:tc>
      </w:tr>
      <w:tr w:rsidR="001B42E8" w:rsidRPr="0083093E" w:rsidTr="001B56FE">
        <w:trPr>
          <w:trHeight w:val="315"/>
          <w:jc w:val="center"/>
        </w:trPr>
        <w:tc>
          <w:tcPr>
            <w:tcW w:w="1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093E">
              <w:rPr>
                <w:rFonts w:ascii="Arial" w:eastAsia="Times New Roman" w:hAnsi="Arial" w:cs="Arial"/>
                <w:color w:val="000000"/>
              </w:rPr>
              <w:t>Exclude</w:t>
            </w:r>
            <w:r w:rsidRPr="0083093E">
              <w:rPr>
                <w:rFonts w:ascii="Arial" w:eastAsia="Times New Roman" w:hAnsi="Arial" w:cs="Arial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ICD10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W20-W49 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Exposure to inanimate mechanical forces</w:t>
            </w:r>
          </w:p>
        </w:tc>
      </w:tr>
      <w:tr w:rsidR="001B42E8" w:rsidRPr="0083093E" w:rsidTr="001B56FE">
        <w:trPr>
          <w:trHeight w:val="315"/>
          <w:jc w:val="center"/>
        </w:trPr>
        <w:tc>
          <w:tcPr>
            <w:tcW w:w="1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093E">
              <w:rPr>
                <w:rFonts w:ascii="Arial" w:eastAsia="Times New Roman" w:hAnsi="Arial" w:cs="Arial"/>
                <w:color w:val="000000"/>
              </w:rPr>
              <w:t>Exclude</w:t>
            </w:r>
            <w:r w:rsidRPr="0083093E">
              <w:rPr>
                <w:rFonts w:ascii="Arial" w:eastAsia="Times New Roman" w:hAnsi="Arial" w:cs="Arial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ICD10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W50-W64 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Exposure to animate mechanical forces</w:t>
            </w:r>
          </w:p>
        </w:tc>
      </w:tr>
      <w:tr w:rsidR="001B42E8" w:rsidRPr="0083093E" w:rsidTr="001B56FE">
        <w:trPr>
          <w:trHeight w:val="315"/>
          <w:jc w:val="center"/>
        </w:trPr>
        <w:tc>
          <w:tcPr>
            <w:tcW w:w="1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093E">
              <w:rPr>
                <w:rFonts w:ascii="Arial" w:eastAsia="Times New Roman" w:hAnsi="Arial" w:cs="Arial"/>
                <w:color w:val="000000"/>
              </w:rPr>
              <w:t>Exclude</w:t>
            </w:r>
            <w:r w:rsidRPr="0083093E">
              <w:rPr>
                <w:rFonts w:ascii="Arial" w:eastAsia="Times New Roman" w:hAnsi="Arial" w:cs="Arial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ICD10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W65-W74 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Accidental non-transport drowning and submersion</w:t>
            </w:r>
          </w:p>
        </w:tc>
      </w:tr>
      <w:tr w:rsidR="001B42E8" w:rsidRPr="0083093E" w:rsidTr="001B56FE">
        <w:trPr>
          <w:trHeight w:val="315"/>
          <w:jc w:val="center"/>
        </w:trPr>
        <w:tc>
          <w:tcPr>
            <w:tcW w:w="1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093E">
              <w:rPr>
                <w:rFonts w:ascii="Arial" w:eastAsia="Times New Roman" w:hAnsi="Arial" w:cs="Arial"/>
                <w:color w:val="000000"/>
              </w:rPr>
              <w:t>Exclude</w:t>
            </w:r>
            <w:r w:rsidRPr="0083093E">
              <w:rPr>
                <w:rFonts w:ascii="Arial" w:eastAsia="Times New Roman" w:hAnsi="Arial" w:cs="Arial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ICD10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W85-W99 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Exposure to electric current, radiation and extreme ambient air temperature and pressure</w:t>
            </w:r>
          </w:p>
        </w:tc>
      </w:tr>
      <w:tr w:rsidR="001B42E8" w:rsidRPr="0083093E" w:rsidTr="001B56FE">
        <w:trPr>
          <w:trHeight w:val="315"/>
          <w:jc w:val="center"/>
        </w:trPr>
        <w:tc>
          <w:tcPr>
            <w:tcW w:w="1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093E">
              <w:rPr>
                <w:rFonts w:ascii="Arial" w:eastAsia="Times New Roman" w:hAnsi="Arial" w:cs="Arial"/>
                <w:color w:val="000000"/>
              </w:rPr>
              <w:t>Exclude</w:t>
            </w:r>
            <w:r w:rsidRPr="0083093E">
              <w:rPr>
                <w:rFonts w:ascii="Arial" w:eastAsia="Times New Roman" w:hAnsi="Arial" w:cs="Arial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ICD10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X00-X08 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Exposure to smoke, fire, and flames</w:t>
            </w:r>
          </w:p>
        </w:tc>
      </w:tr>
      <w:tr w:rsidR="001B42E8" w:rsidRPr="0083093E" w:rsidTr="001B56FE">
        <w:trPr>
          <w:trHeight w:val="315"/>
          <w:jc w:val="center"/>
        </w:trPr>
        <w:tc>
          <w:tcPr>
            <w:tcW w:w="1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093E">
              <w:rPr>
                <w:rFonts w:ascii="Arial" w:eastAsia="Times New Roman" w:hAnsi="Arial" w:cs="Arial"/>
                <w:color w:val="000000"/>
              </w:rPr>
              <w:t>Exclude</w:t>
            </w:r>
            <w:r w:rsidRPr="0083093E">
              <w:rPr>
                <w:rFonts w:ascii="Arial" w:eastAsia="Times New Roman" w:hAnsi="Arial" w:cs="Arial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ICD10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X10-X19 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Contact with heat and hot substances</w:t>
            </w:r>
          </w:p>
        </w:tc>
      </w:tr>
      <w:tr w:rsidR="001B42E8" w:rsidRPr="0083093E" w:rsidTr="001B56FE">
        <w:trPr>
          <w:trHeight w:val="315"/>
          <w:jc w:val="center"/>
        </w:trPr>
        <w:tc>
          <w:tcPr>
            <w:tcW w:w="1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093E">
              <w:rPr>
                <w:rFonts w:ascii="Arial" w:eastAsia="Times New Roman" w:hAnsi="Arial" w:cs="Arial"/>
                <w:color w:val="000000"/>
              </w:rPr>
              <w:t>Exclude</w:t>
            </w:r>
            <w:r w:rsidRPr="0083093E">
              <w:rPr>
                <w:rFonts w:ascii="Arial" w:eastAsia="Times New Roman" w:hAnsi="Arial" w:cs="Arial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ICD10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X30-X39 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Exposure to forces of nature</w:t>
            </w:r>
          </w:p>
        </w:tc>
        <w:bookmarkStart w:id="0" w:name="_GoBack"/>
        <w:bookmarkEnd w:id="0"/>
      </w:tr>
      <w:tr w:rsidR="001B42E8" w:rsidRPr="0083093E" w:rsidTr="001B56FE">
        <w:trPr>
          <w:trHeight w:val="315"/>
          <w:jc w:val="center"/>
        </w:trPr>
        <w:tc>
          <w:tcPr>
            <w:tcW w:w="1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093E">
              <w:rPr>
                <w:rFonts w:ascii="Arial" w:eastAsia="Times New Roman" w:hAnsi="Arial" w:cs="Arial"/>
                <w:color w:val="000000"/>
              </w:rPr>
              <w:t>Exclude</w:t>
            </w:r>
            <w:r w:rsidRPr="0083093E">
              <w:rPr>
                <w:rFonts w:ascii="Arial" w:eastAsia="Times New Roman" w:hAnsi="Arial" w:cs="Arial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ICD10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X50-X50 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Overexertion and strenuous or repetitive movements</w:t>
            </w:r>
          </w:p>
        </w:tc>
      </w:tr>
      <w:tr w:rsidR="001B42E8" w:rsidRPr="0083093E" w:rsidTr="001B56FE">
        <w:trPr>
          <w:trHeight w:val="315"/>
          <w:jc w:val="center"/>
        </w:trPr>
        <w:tc>
          <w:tcPr>
            <w:tcW w:w="1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093E">
              <w:rPr>
                <w:rFonts w:ascii="Arial" w:eastAsia="Times New Roman" w:hAnsi="Arial" w:cs="Arial"/>
                <w:color w:val="000000"/>
              </w:rPr>
              <w:t>Exclude</w:t>
            </w:r>
            <w:r w:rsidRPr="0083093E">
              <w:rPr>
                <w:rFonts w:ascii="Arial" w:eastAsia="Times New Roman" w:hAnsi="Arial" w:cs="Arial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ICD10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X52-X59 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Accidental exposure to other specified factors</w:t>
            </w:r>
          </w:p>
        </w:tc>
      </w:tr>
      <w:tr w:rsidR="001B42E8" w:rsidRPr="0083093E" w:rsidTr="001B56FE">
        <w:trPr>
          <w:trHeight w:val="315"/>
          <w:jc w:val="center"/>
        </w:trPr>
        <w:tc>
          <w:tcPr>
            <w:tcW w:w="1607" w:type="dxa"/>
            <w:shd w:val="clear" w:color="auto" w:fill="auto"/>
            <w:noWrap/>
            <w:vAlign w:val="bottom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093E">
              <w:rPr>
                <w:rFonts w:ascii="Arial" w:eastAsia="Times New Roman" w:hAnsi="Arial" w:cs="Arial"/>
                <w:color w:val="000000"/>
              </w:rPr>
              <w:t>Exclude</w:t>
            </w:r>
            <w:r w:rsidRPr="0083093E">
              <w:rPr>
                <w:rFonts w:ascii="Arial" w:eastAsia="Times New Roman" w:hAnsi="Arial" w:cs="Arial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440" w:type="dxa"/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ICD10</w:t>
            </w:r>
          </w:p>
        </w:tc>
        <w:tc>
          <w:tcPr>
            <w:tcW w:w="1530" w:type="dxa"/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Y10-Y19</w:t>
            </w:r>
          </w:p>
        </w:tc>
        <w:tc>
          <w:tcPr>
            <w:tcW w:w="6210" w:type="dxa"/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Poisoning, undetermined intent</w:t>
            </w:r>
          </w:p>
        </w:tc>
      </w:tr>
      <w:tr w:rsidR="001B42E8" w:rsidRPr="0083093E" w:rsidTr="001B56FE">
        <w:trPr>
          <w:trHeight w:val="315"/>
          <w:jc w:val="center"/>
        </w:trPr>
        <w:tc>
          <w:tcPr>
            <w:tcW w:w="1607" w:type="dxa"/>
            <w:shd w:val="clear" w:color="auto" w:fill="auto"/>
            <w:noWrap/>
            <w:vAlign w:val="bottom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093E">
              <w:rPr>
                <w:rFonts w:ascii="Arial" w:eastAsia="Times New Roman" w:hAnsi="Arial" w:cs="Arial"/>
                <w:color w:val="000000"/>
              </w:rPr>
              <w:t>Exclude</w:t>
            </w:r>
            <w:r w:rsidRPr="0083093E">
              <w:rPr>
                <w:rFonts w:ascii="Arial" w:eastAsia="Times New Roman" w:hAnsi="Arial" w:cs="Arial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440" w:type="dxa"/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ICD10</w:t>
            </w:r>
          </w:p>
        </w:tc>
        <w:tc>
          <w:tcPr>
            <w:tcW w:w="1530" w:type="dxa"/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Y20-Y21</w:t>
            </w:r>
          </w:p>
        </w:tc>
        <w:tc>
          <w:tcPr>
            <w:tcW w:w="6210" w:type="dxa"/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Hanging, Drowning, undetermined intent</w:t>
            </w:r>
          </w:p>
        </w:tc>
      </w:tr>
      <w:tr w:rsidR="001B42E8" w:rsidRPr="0083093E" w:rsidTr="001B56FE">
        <w:trPr>
          <w:trHeight w:val="315"/>
          <w:jc w:val="center"/>
        </w:trPr>
        <w:tc>
          <w:tcPr>
            <w:tcW w:w="1607" w:type="dxa"/>
            <w:shd w:val="clear" w:color="auto" w:fill="auto"/>
            <w:noWrap/>
            <w:vAlign w:val="bottom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093E">
              <w:rPr>
                <w:rFonts w:ascii="Arial" w:eastAsia="Times New Roman" w:hAnsi="Arial" w:cs="Arial"/>
                <w:color w:val="000000"/>
              </w:rPr>
              <w:t>Exclude</w:t>
            </w:r>
            <w:r w:rsidRPr="0083093E">
              <w:rPr>
                <w:rFonts w:ascii="Arial" w:eastAsia="Times New Roman" w:hAnsi="Arial" w:cs="Arial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440" w:type="dxa"/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ICD10</w:t>
            </w:r>
          </w:p>
        </w:tc>
        <w:tc>
          <w:tcPr>
            <w:tcW w:w="1530" w:type="dxa"/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Y22-Y24</w:t>
            </w:r>
          </w:p>
        </w:tc>
        <w:tc>
          <w:tcPr>
            <w:tcW w:w="6210" w:type="dxa"/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Firearm discharge, undetermined intent</w:t>
            </w:r>
          </w:p>
        </w:tc>
      </w:tr>
      <w:tr w:rsidR="001B42E8" w:rsidRPr="0083093E" w:rsidTr="001B56FE">
        <w:trPr>
          <w:trHeight w:val="315"/>
          <w:jc w:val="center"/>
        </w:trPr>
        <w:tc>
          <w:tcPr>
            <w:tcW w:w="1607" w:type="dxa"/>
            <w:shd w:val="clear" w:color="auto" w:fill="auto"/>
            <w:noWrap/>
            <w:vAlign w:val="bottom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093E">
              <w:rPr>
                <w:rFonts w:ascii="Arial" w:eastAsia="Times New Roman" w:hAnsi="Arial" w:cs="Arial"/>
                <w:color w:val="000000"/>
              </w:rPr>
              <w:t>Exclude</w:t>
            </w:r>
            <w:r w:rsidRPr="0083093E">
              <w:rPr>
                <w:rFonts w:ascii="Arial" w:eastAsia="Times New Roman" w:hAnsi="Arial" w:cs="Arial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440" w:type="dxa"/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ICD10</w:t>
            </w:r>
          </w:p>
        </w:tc>
        <w:tc>
          <w:tcPr>
            <w:tcW w:w="1530" w:type="dxa"/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Y25-Y29</w:t>
            </w:r>
          </w:p>
        </w:tc>
        <w:tc>
          <w:tcPr>
            <w:tcW w:w="6210" w:type="dxa"/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Contact with dangerous elements, undetermined intent</w:t>
            </w:r>
          </w:p>
        </w:tc>
      </w:tr>
      <w:tr w:rsidR="001B42E8" w:rsidRPr="0083093E" w:rsidTr="001B56FE">
        <w:trPr>
          <w:trHeight w:val="315"/>
          <w:jc w:val="center"/>
        </w:trPr>
        <w:tc>
          <w:tcPr>
            <w:tcW w:w="1607" w:type="dxa"/>
            <w:shd w:val="clear" w:color="auto" w:fill="auto"/>
            <w:noWrap/>
            <w:vAlign w:val="bottom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093E">
              <w:rPr>
                <w:rFonts w:ascii="Arial" w:eastAsia="Times New Roman" w:hAnsi="Arial" w:cs="Arial"/>
                <w:color w:val="000000"/>
              </w:rPr>
              <w:t>Exclude</w:t>
            </w:r>
            <w:r w:rsidRPr="0083093E">
              <w:rPr>
                <w:rFonts w:ascii="Arial" w:eastAsia="Times New Roman" w:hAnsi="Arial" w:cs="Arial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440" w:type="dxa"/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ICD10</w:t>
            </w:r>
          </w:p>
        </w:tc>
        <w:tc>
          <w:tcPr>
            <w:tcW w:w="1530" w:type="dxa"/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Y30-Y34</w:t>
            </w:r>
          </w:p>
        </w:tc>
        <w:tc>
          <w:tcPr>
            <w:tcW w:w="6210" w:type="dxa"/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Falling, jumping, crashing, undetermined intent</w:t>
            </w:r>
          </w:p>
        </w:tc>
      </w:tr>
      <w:tr w:rsidR="001B42E8" w:rsidRPr="0083093E" w:rsidTr="001B56FE">
        <w:trPr>
          <w:trHeight w:val="315"/>
          <w:jc w:val="center"/>
        </w:trPr>
        <w:tc>
          <w:tcPr>
            <w:tcW w:w="1607" w:type="dxa"/>
            <w:shd w:val="clear" w:color="auto" w:fill="auto"/>
            <w:noWrap/>
            <w:vAlign w:val="bottom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093E">
              <w:rPr>
                <w:rFonts w:ascii="Arial" w:eastAsia="Times New Roman" w:hAnsi="Arial" w:cs="Arial"/>
                <w:color w:val="000000"/>
              </w:rPr>
              <w:t>Exclude</w:t>
            </w:r>
            <w:r w:rsidRPr="0083093E">
              <w:rPr>
                <w:rFonts w:ascii="Arial" w:eastAsia="Times New Roman" w:hAnsi="Arial" w:cs="Arial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440" w:type="dxa"/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ICD10</w:t>
            </w:r>
          </w:p>
        </w:tc>
        <w:tc>
          <w:tcPr>
            <w:tcW w:w="1530" w:type="dxa"/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Y86</w:t>
            </w:r>
          </w:p>
        </w:tc>
        <w:tc>
          <w:tcPr>
            <w:tcW w:w="6210" w:type="dxa"/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Sequelae of other accidents</w:t>
            </w:r>
          </w:p>
        </w:tc>
      </w:tr>
      <w:tr w:rsidR="001B42E8" w:rsidRPr="0083093E" w:rsidTr="001B56FE">
        <w:trPr>
          <w:trHeight w:val="315"/>
          <w:jc w:val="center"/>
        </w:trPr>
        <w:tc>
          <w:tcPr>
            <w:tcW w:w="1607" w:type="dxa"/>
            <w:shd w:val="clear" w:color="auto" w:fill="auto"/>
            <w:noWrap/>
            <w:vAlign w:val="bottom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093E">
              <w:rPr>
                <w:rFonts w:ascii="Arial" w:eastAsia="Times New Roman" w:hAnsi="Arial" w:cs="Arial"/>
                <w:color w:val="000000"/>
              </w:rPr>
              <w:t>Exclude</w:t>
            </w:r>
            <w:r w:rsidRPr="0083093E">
              <w:rPr>
                <w:rFonts w:ascii="Arial" w:eastAsia="Times New Roman" w:hAnsi="Arial" w:cs="Arial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440" w:type="dxa"/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ICD10</w:t>
            </w:r>
          </w:p>
        </w:tc>
        <w:tc>
          <w:tcPr>
            <w:tcW w:w="1530" w:type="dxa"/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Y872</w:t>
            </w:r>
          </w:p>
        </w:tc>
        <w:tc>
          <w:tcPr>
            <w:tcW w:w="6210" w:type="dxa"/>
            <w:shd w:val="clear" w:color="000000" w:fill="FFFFFF"/>
          </w:tcPr>
          <w:p w:rsidR="001B42E8" w:rsidRPr="0083093E" w:rsidRDefault="001B42E8" w:rsidP="001B5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093E">
              <w:rPr>
                <w:rFonts w:ascii="Arial" w:eastAsia="Times New Roman" w:hAnsi="Arial" w:cs="Arial"/>
                <w:color w:val="000000"/>
              </w:rPr>
              <w:t>Event of undetermined intent</w:t>
            </w:r>
          </w:p>
        </w:tc>
      </w:tr>
    </w:tbl>
    <w:p w:rsidR="001B42E8" w:rsidRDefault="001B42E8" w:rsidP="001B42E8">
      <w:pPr>
        <w:spacing w:after="0" w:line="240" w:lineRule="auto"/>
        <w:ind w:left="90"/>
        <w:rPr>
          <w:rFonts w:ascii="Palatino Linotype" w:hAnsi="Palatino Linotype" w:cs="Arial"/>
          <w:sz w:val="18"/>
          <w:szCs w:val="18"/>
        </w:rPr>
      </w:pPr>
    </w:p>
    <w:p w:rsidR="00597FC8" w:rsidRDefault="001B42E8" w:rsidP="001B42E8">
      <w:r>
        <w:rPr>
          <w:rFonts w:ascii="Palatino Linotype" w:hAnsi="Palatino Linotype" w:cs="Arial"/>
          <w:bCs/>
          <w:i/>
          <w:sz w:val="18"/>
          <w:szCs w:val="18"/>
        </w:rPr>
        <w:t xml:space="preserve">Note:  </w:t>
      </w:r>
      <w:proofErr w:type="spellStart"/>
      <w:r w:rsidRPr="0083093E">
        <w:rPr>
          <w:rFonts w:ascii="Palatino Linotype" w:hAnsi="Palatino Linotype" w:cs="Arial"/>
          <w:bCs/>
          <w:i/>
          <w:sz w:val="18"/>
          <w:szCs w:val="18"/>
          <w:vertAlign w:val="superscript"/>
        </w:rPr>
        <w:t>a</w:t>
      </w:r>
      <w:r>
        <w:rPr>
          <w:rFonts w:ascii="Palatino Linotype" w:hAnsi="Palatino Linotype" w:cs="Arial"/>
          <w:bCs/>
          <w:i/>
          <w:sz w:val="18"/>
          <w:szCs w:val="18"/>
        </w:rPr>
        <w:t>Veterans</w:t>
      </w:r>
      <w:proofErr w:type="spellEnd"/>
      <w:r>
        <w:rPr>
          <w:rFonts w:ascii="Palatino Linotype" w:hAnsi="Palatino Linotype" w:cs="Arial"/>
          <w:bCs/>
          <w:i/>
          <w:sz w:val="18"/>
          <w:szCs w:val="18"/>
        </w:rPr>
        <w:t xml:space="preserve"> who had a history of suicide attempts were excluded from the present analyses.  </w:t>
      </w:r>
      <w:r w:rsidRPr="0083093E">
        <w:rPr>
          <w:rFonts w:ascii="Palatino Linotype" w:hAnsi="Palatino Linotype" w:cs="Arial"/>
          <w:bCs/>
          <w:i/>
          <w:sz w:val="18"/>
          <w:szCs w:val="18"/>
          <w:vertAlign w:val="superscript"/>
        </w:rPr>
        <w:t>b</w:t>
      </w:r>
      <w:r w:rsidRPr="0083093E">
        <w:rPr>
          <w:rFonts w:ascii="Palatino Linotype" w:hAnsi="Palatino Linotype" w:cs="Arial"/>
          <w:bCs/>
          <w:i/>
          <w:sz w:val="18"/>
          <w:szCs w:val="18"/>
        </w:rPr>
        <w:t>Suspicious/Indeterminate Cause of death</w:t>
      </w:r>
      <w:r>
        <w:rPr>
          <w:rFonts w:ascii="Palatino Linotype" w:hAnsi="Palatino Linotype" w:cs="Arial"/>
          <w:bCs/>
          <w:i/>
          <w:sz w:val="18"/>
          <w:szCs w:val="18"/>
        </w:rPr>
        <w:t xml:space="preserve"> record in NDI</w:t>
      </w:r>
    </w:p>
    <w:sectPr w:rsidR="00597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E8"/>
    <w:rsid w:val="001B42E8"/>
    <w:rsid w:val="001F0693"/>
    <w:rsid w:val="0062089C"/>
    <w:rsid w:val="006939CD"/>
    <w:rsid w:val="00DD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A842E-46F8-4AA6-BF9E-AD6DBBFC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Molecular Physiology Institute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Ashley-Koch, Ph.D.</dc:creator>
  <cp:keywords/>
  <dc:description/>
  <cp:lastModifiedBy>Allison Ashley-Koch, Ph.D.</cp:lastModifiedBy>
  <cp:revision>1</cp:revision>
  <dcterms:created xsi:type="dcterms:W3CDTF">2023-01-27T21:23:00Z</dcterms:created>
  <dcterms:modified xsi:type="dcterms:W3CDTF">2023-01-27T21:23:00Z</dcterms:modified>
</cp:coreProperties>
</file>