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38" w:rsidRDefault="00A90D38" w:rsidP="00A90D3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S7 </w:t>
      </w:r>
      <w:r w:rsidRPr="00CC05DE">
        <w:rPr>
          <w:rFonts w:ascii="Times New Roman" w:hAnsi="Times New Roman" w:cs="Times New Roman"/>
          <w:b/>
          <w:sz w:val="22"/>
          <w:szCs w:val="22"/>
        </w:rPr>
        <w:t>Table</w:t>
      </w:r>
      <w:bookmarkStart w:id="0" w:name="_GoBack"/>
      <w:bookmarkEnd w:id="0"/>
      <w:r w:rsidRPr="00CC05D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34CD">
        <w:rPr>
          <w:rFonts w:ascii="Times New Roman" w:hAnsi="Times New Roman" w:cs="Times New Roman"/>
          <w:b/>
          <w:sz w:val="22"/>
          <w:szCs w:val="22"/>
        </w:rPr>
        <w:t>The sequences used in phylogenetic analyses and multiple sequence alignments.</w:t>
      </w:r>
      <w:r>
        <w:rPr>
          <w:rFonts w:ascii="Times New Roman" w:hAnsi="Times New Roman" w:cs="Times New Roman"/>
          <w:sz w:val="22"/>
          <w:szCs w:val="22"/>
        </w:rPr>
        <w:t xml:space="preserve"> Protein sequences were translated based on the gene sequences listed below.</w:t>
      </w:r>
      <w:r w:rsidRPr="00BC02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Sequence ID-s </w:t>
      </w:r>
      <w:proofErr w:type="gramStart"/>
      <w:r>
        <w:rPr>
          <w:rFonts w:ascii="Times New Roman" w:hAnsi="Times New Roman" w:cs="Times New Roman"/>
          <w:sz w:val="22"/>
          <w:szCs w:val="22"/>
        </w:rPr>
        <w:t>were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obtained from </w:t>
      </w:r>
      <w:proofErr w:type="spellStart"/>
      <w:r>
        <w:rPr>
          <w:rFonts w:ascii="Times New Roman" w:hAnsi="Times New Roman" w:cs="Times New Roman"/>
          <w:sz w:val="22"/>
          <w:szCs w:val="22"/>
        </w:rPr>
        <w:t>GenBank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D10D9E">
        <w:rPr>
          <w:rFonts w:ascii="Times New Roman" w:hAnsi="Times New Roman" w:cs="Times New Roman"/>
          <w:sz w:val="22"/>
          <w:szCs w:val="22"/>
        </w:rPr>
        <w:t>https://www.ncbi.nlm.nih.gov/genbank/</w:t>
      </w:r>
      <w:r>
        <w:rPr>
          <w:rFonts w:ascii="Times New Roman" w:hAnsi="Times New Roman" w:cs="Times New Roman"/>
          <w:sz w:val="22"/>
          <w:szCs w:val="22"/>
        </w:rPr>
        <w:t xml:space="preserve">) and </w:t>
      </w:r>
      <w:r w:rsidRPr="00273346">
        <w:rPr>
          <w:rFonts w:ascii="Times New Roman" w:hAnsi="Times New Roman" w:cs="Times New Roman"/>
          <w:sz w:val="22"/>
          <w:szCs w:val="22"/>
        </w:rPr>
        <w:t>The E</w:t>
      </w:r>
      <w:r>
        <w:rPr>
          <w:rFonts w:ascii="Times New Roman" w:hAnsi="Times New Roman" w:cs="Times New Roman"/>
          <w:sz w:val="22"/>
          <w:szCs w:val="22"/>
        </w:rPr>
        <w:t xml:space="preserve">uropean Nucleotide Archive (ENA, </w:t>
      </w:r>
      <w:hyperlink r:id="rId5" w:history="1">
        <w:r w:rsidRPr="007E2136">
          <w:rPr>
            <w:rStyle w:val="Hyperlink"/>
            <w:rFonts w:ascii="Times New Roman" w:hAnsi="Times New Roman" w:cs="Times New Roman"/>
            <w:sz w:val="22"/>
            <w:szCs w:val="22"/>
          </w:rPr>
          <w:t>http://www.ebi.ac.uk/ena</w:t>
        </w:r>
      </w:hyperlink>
      <w:r>
        <w:rPr>
          <w:rFonts w:ascii="Times New Roman" w:hAnsi="Times New Roman" w:cs="Times New Roman"/>
          <w:sz w:val="22"/>
          <w:szCs w:val="22"/>
        </w:rPr>
        <w:t>).</w:t>
      </w:r>
    </w:p>
    <w:p w:rsidR="00A90D38" w:rsidRDefault="00A90D38" w:rsidP="00A90D3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788" w:type="dxa"/>
        <w:tblInd w:w="108" w:type="dxa"/>
        <w:tblLook w:val="04A0" w:firstRow="1" w:lastRow="0" w:firstColumn="1" w:lastColumn="0" w:noHBand="0" w:noVBand="1"/>
      </w:tblPr>
      <w:tblGrid>
        <w:gridCol w:w="2127"/>
        <w:gridCol w:w="1316"/>
        <w:gridCol w:w="1922"/>
        <w:gridCol w:w="2120"/>
        <w:gridCol w:w="1417"/>
      </w:tblGrid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GB" w:eastAsia="en-GB" w:bidi="ar-SA"/>
              </w:rPr>
              <w:t>Strain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GB" w:eastAsia="en-GB" w:bidi="ar-SA"/>
              </w:rPr>
              <w:t>Plasmid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GB" w:eastAsia="en-GB" w:bidi="ar-SA"/>
              </w:rPr>
              <w:t>GenBank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acc.nr / ENA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GB" w:eastAsia="en-GB" w:bidi="ar-SA"/>
              </w:rPr>
              <w:t>Positions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GB" w:eastAsia="en-GB" w:bidi="ar-SA"/>
              </w:rPr>
              <w:t>Gene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P.fluorescens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PC20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1571..4405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1677..3692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KX893524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1497..3320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uvrC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993..3176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uvrD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1580..2008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rulA1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1862..2290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1995..3275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rulB1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2277..3557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3753..6851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imuC</w:t>
            </w:r>
            <w:proofErr w:type="spellEnd"/>
          </w:p>
        </w:tc>
      </w:tr>
      <w:tr w:rsidR="00A90D38" w:rsidRPr="00852BEC" w:rsidTr="008372EC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pG20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KX893538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43407..43835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vertAlign w:val="subscript"/>
                <w:lang w:val="en-GB" w:eastAsia="en-GB" w:bidi="ar-SA"/>
              </w:rPr>
              <w:t>pG20</w:t>
            </w:r>
          </w:p>
        </w:tc>
      </w:tr>
      <w:tr w:rsidR="00A90D38" w:rsidRPr="00852BEC" w:rsidTr="008372EC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pG20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43825..45108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</w:t>
            </w: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vertAlign w:val="subscript"/>
                <w:lang w:val="en-GB" w:eastAsia="en-GB" w:bidi="ar-SA"/>
              </w:rPr>
              <w:t>pG20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P.fluorescens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PC24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1202..3853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uvrA1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1554..4388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KX893532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1171.3708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uvrA3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1531..3546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uvrB1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KX893534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1870..3846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uvrB2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626..2464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uvrC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1265..3448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uvrD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1482..1913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rulA1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2022..2447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3719..5002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rulB1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2440..3714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KX893530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3816..6893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imuC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P.putida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KT2440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NC_002947.4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566661..569495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2234890..2236905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4633287..4635110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uvrC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6100849..6103035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uvrD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3528184..3531285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dnaE2/</w:t>
            </w: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imuC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E.coli</w:t>
            </w: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K-12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NC_000913.3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4271049..4273871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813526..815547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1992874..1994706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uvrC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3997983..4000145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uvrD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1231186..1232454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umuC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1230767..1231186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umuD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M.tuberculosis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H37Rv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NC_000962.3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1843741..1846659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1837075..1839171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1594042..1595982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uvrC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1058260..1060575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uvrD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3781501..3784740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dnaE2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P.fluorescens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Pf0-1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NC_007492.2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5686728..5689562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uvrA1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3601777..3604410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2137616..2139631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3507583..3509406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uvrC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6325758..6327941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uvrD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3614981..3618058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dnaE2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P.fluorescens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Pf-5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NC_004129.6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6343672..6346506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uvrA1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4281594..4284260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2272690..2274705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4108688..4110511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uvrC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6999297..7001480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uvrD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5420936..5421361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5421354..5422625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4289410..4292514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dnaE2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P.fluorescens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SS101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NZ_CM001513.1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5487380..5490214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uvrA1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3498188..3500707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4056483..4058498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2269647..2271470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uvrC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6117689..6119872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uvrD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3191789..3192220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3192207..3193487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3502518..3505589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dnaE2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P.fluorescens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A506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NC_017911.1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5279223..5282057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uvrA1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2571306..2573825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3922600..3924615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2329454..2331277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uvrC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5901665..5903842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uvrD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2566424..2569495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dnaE2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pA506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CP003042.1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2435..2863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u w:val="single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pA506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2853..4151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P.stutzeri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A1501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NC_009434.1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908090..910927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3226204..3228219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2267450..2269273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uvrC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201237..203426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uvrD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2564811..2567891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dnaE2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CP000304.1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3631391..3631822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P.aeruginosa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PAO1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NC_002516.2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4748756..4751593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3520548..3522560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2923961..2925787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uvrC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6131088.6133277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uvrD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727608..730703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dnaE2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P.syringae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HS191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NZ_CP006256.1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799241..802075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3789158..3791173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2670602..2672392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uvrC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3129390..3131864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uvrD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3116909..3120004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dnaE2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unnamed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CP006257.1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1528..1953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unnamed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2048..3229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P. </w:t>
            </w: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cichorii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</w:t>
            </w:r>
            <w:r w:rsidRPr="00E4530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302959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AY228702.1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1..426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434..1696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P. </w:t>
            </w: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fluorescens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</w:t>
            </w:r>
            <w:r w:rsidRPr="00E4530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Q8r1-96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AHPO01000004.1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1328347..1328772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1327077..1328354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1147007..1150084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dnaE2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P. </w:t>
            </w: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fluorescens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Q2-87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AGBM01000001.1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2164033..2164458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2164451..2165728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3877060..3880137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dnaE2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P. </w:t>
            </w: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stutzeri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CGMCC1.1803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CP002881.1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3000641..3000970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1516938..1520459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dnaE2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P. </w:t>
            </w: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syringae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A2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pPSR1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U43696.3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185..610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pPSR1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588..1886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P. </w:t>
            </w: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syringae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</w:t>
            </w:r>
            <w:r w:rsidRPr="00E4530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SM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CM001986.1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1598122..1598556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rulA1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2223922..2224365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1598543..1599823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rulB1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pSM1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CM001987.1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3221..3646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rulA3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pSM1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3660..4922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rulB2</w:t>
            </w:r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P.syringae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</w:t>
            </w:r>
            <w:r w:rsidRPr="00E4530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ICMP_9617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AOKP01000181.1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5254..5697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AOKP01000282.1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4340..4588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Pseudomonas sp. </w:t>
            </w:r>
            <w:r w:rsidRPr="00E4530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GLE121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pGLE121P3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KC542383.1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4603..4965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pGLE121P3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3342..4619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P. putida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</w:t>
            </w:r>
            <w:r w:rsidRPr="00E4530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PaW1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pWW0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AJ344068.1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6603..7034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pWW0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5405..6613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E. coli </w:t>
            </w:r>
            <w:r w:rsidRPr="00E4530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RW96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R391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U13633.3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12368..12817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rumA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/</w:t>
            </w: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R391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12825..14093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rumB</w:t>
            </w:r>
            <w:proofErr w:type="spellEnd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/</w:t>
            </w: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P. putida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 xml:space="preserve"> </w:t>
            </w:r>
            <w:r w:rsidRPr="00E4530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2"/>
                <w:szCs w:val="22"/>
                <w:lang w:val="en-GB" w:eastAsia="en-GB" w:bidi="ar-SA"/>
              </w:rPr>
              <w:t>G7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NAH7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AB237655.1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9053..9481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rulA</w:t>
            </w:r>
            <w:proofErr w:type="spellEnd"/>
          </w:p>
        </w:tc>
      </w:tr>
      <w:tr w:rsidR="00A90D38" w:rsidRPr="00852BEC" w:rsidTr="008372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NAH7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E4530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en-GB" w:bidi="ar-SA"/>
              </w:rPr>
              <w:t>7780..9063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D38" w:rsidRPr="00E45306" w:rsidRDefault="00A90D38" w:rsidP="008372E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en-GB" w:eastAsia="en-GB" w:bidi="ar-SA"/>
              </w:rPr>
            </w:pPr>
            <w:proofErr w:type="spellStart"/>
            <w:r w:rsidRPr="00E4530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val="en-GB" w:eastAsia="en-GB" w:bidi="ar-SA"/>
              </w:rPr>
              <w:t>rulB</w:t>
            </w:r>
            <w:proofErr w:type="spellEnd"/>
          </w:p>
        </w:tc>
      </w:tr>
    </w:tbl>
    <w:p w:rsidR="00A90D38" w:rsidRPr="00852BEC" w:rsidRDefault="00A90D38" w:rsidP="00A90D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57F7F" w:rsidRDefault="00857F7F" w:rsidP="00A90D38"/>
    <w:sectPr w:rsidR="0085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38"/>
    <w:rsid w:val="00857F7F"/>
    <w:rsid w:val="00A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38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38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i.ac.uk/e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Kivisaar</dc:creator>
  <cp:lastModifiedBy>Maia Kivisaar</cp:lastModifiedBy>
  <cp:revision>1</cp:revision>
  <dcterms:created xsi:type="dcterms:W3CDTF">2017-07-24T10:46:00Z</dcterms:created>
  <dcterms:modified xsi:type="dcterms:W3CDTF">2017-07-24T10:47:00Z</dcterms:modified>
</cp:coreProperties>
</file>