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F5" w:rsidRDefault="007E4FF5" w:rsidP="007E4FF5">
      <w:r>
        <w:t xml:space="preserve">Table S1. </w:t>
      </w:r>
      <w:proofErr w:type="gramStart"/>
      <w:r>
        <w:t xml:space="preserve">Primers for </w:t>
      </w:r>
      <w:proofErr w:type="spellStart"/>
      <w:r>
        <w:t>barcoded</w:t>
      </w:r>
      <w:proofErr w:type="spellEnd"/>
      <w:r>
        <w:t xml:space="preserve"> deep sequencing.</w:t>
      </w:r>
      <w:proofErr w:type="gramEnd"/>
    </w:p>
    <w:p w:rsidR="007E4FF5" w:rsidRDefault="007E4FF5" w:rsidP="007E4FF5"/>
    <w:tbl>
      <w:tblPr>
        <w:tblW w:w="7123" w:type="dxa"/>
        <w:tblInd w:w="95" w:type="dxa"/>
        <w:tblBorders>
          <w:top w:val="single" w:sz="18" w:space="0" w:color="auto"/>
          <w:left w:val="single" w:sz="8" w:space="0" w:color="FFFFFF"/>
          <w:bottom w:val="single" w:sz="18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1633"/>
        <w:gridCol w:w="5490"/>
      </w:tblGrid>
      <w:tr w:rsidR="007E4FF5">
        <w:trPr>
          <w:trHeight w:hRule="exact" w:val="468"/>
        </w:trPr>
        <w:tc>
          <w:tcPr>
            <w:tcW w:w="1633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:rsidR="007E4FF5" w:rsidRPr="00E7098F" w:rsidRDefault="007E4FF5">
            <w:pPr>
              <w:rPr>
                <w:b/>
              </w:rPr>
            </w:pPr>
            <w:r w:rsidRPr="00E7098F">
              <w:rPr>
                <w:b/>
              </w:rPr>
              <w:t>Primer</w:t>
            </w:r>
          </w:p>
        </w:tc>
        <w:tc>
          <w:tcPr>
            <w:tcW w:w="5490" w:type="dxa"/>
            <w:tcBorders>
              <w:top w:val="single" w:sz="18" w:space="0" w:color="auto"/>
              <w:bottom w:val="single" w:sz="4" w:space="0" w:color="auto"/>
            </w:tcBorders>
            <w:noWrap/>
            <w:vAlign w:val="center"/>
          </w:tcPr>
          <w:p w:rsidR="007E4FF5" w:rsidRPr="00E7098F" w:rsidRDefault="007E4FF5">
            <w:pPr>
              <w:rPr>
                <w:b/>
              </w:rPr>
            </w:pPr>
            <w:r w:rsidRPr="00E7098F">
              <w:rPr>
                <w:b/>
              </w:rPr>
              <w:t>Sequence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tcBorders>
              <w:top w:val="single" w:sz="4" w:space="0" w:color="auto"/>
            </w:tcBorders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U341F-FC-B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GCCTTGCCAGCCCGCTCAG</w:t>
            </w:r>
            <w:r w:rsidRPr="00E7098F">
              <w:rPr>
                <w:b/>
                <w:sz w:val="20"/>
              </w:rPr>
              <w:t>CCTACGGGRSGCAGCAG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U529R-FC-A3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ACTCA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U529R-FC-A9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AGCAG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U529R-FC-A11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TATCA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U529R-FC-A14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AGTAT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U529R-FC-A16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CTACG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U529R-FC-A18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ACTAG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U529R-FC-A20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TCTCT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U529R-FC-A22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ACTCG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U529R-FC-A24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ACTCT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U529R-FC-A25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TGTCA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U529R-FC-A27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CTACT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U529R-FC-A29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AGCTG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U529R-FC-A33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TGATG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U529R-FC-A35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AGCGC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U529R-FC-A40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TCACT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U529R-FC-A42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TGTGC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U529R-FC-A46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TACTA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U529R-FC-A49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AGATG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U529R-FC-A53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CGATG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U529R-FC-A57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CTAGT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U529R-FC-A64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TACGT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U529R-FC-A66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TGTAG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U529R-FC-A75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ATATG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U529R-FC-A76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TCACA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U529R-FC-A77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TCTGA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U529R-FC-A86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TACAG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U529R-FC-A88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TACGA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U529R-FC-A89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TGTAC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U529R-FC-A90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ATACG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U529R-FC-A94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ACTGA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U529R-FC-A95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TGTGT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U529R-FC-A96</w:t>
            </w: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sz w:val="20"/>
              </w:rPr>
            </w:pPr>
            <w:r w:rsidRPr="00E7098F">
              <w:rPr>
                <w:sz w:val="20"/>
              </w:rPr>
              <w:t>GCCTCCCTCGCGCCATCAG</w:t>
            </w:r>
            <w:r w:rsidRPr="00E7098F">
              <w:rPr>
                <w:sz w:val="20"/>
                <w:u w:val="single"/>
              </w:rPr>
              <w:t>ATCTG</w:t>
            </w:r>
            <w:r w:rsidRPr="00E7098F">
              <w:rPr>
                <w:b/>
                <w:sz w:val="20"/>
              </w:rPr>
              <w:t>ACCGCGGCKGCTGGC</w:t>
            </w:r>
          </w:p>
        </w:tc>
      </w:tr>
      <w:tr w:rsidR="007E4FF5">
        <w:trPr>
          <w:trHeight w:hRule="exact" w:val="216"/>
        </w:trPr>
        <w:tc>
          <w:tcPr>
            <w:tcW w:w="1633" w:type="dxa"/>
            <w:noWrap/>
            <w:vAlign w:val="bottom"/>
          </w:tcPr>
          <w:p w:rsidR="007E4FF5" w:rsidRPr="00E7098F" w:rsidRDefault="007E4FF5">
            <w:pPr>
              <w:rPr>
                <w:rFonts w:ascii="Arial" w:hAnsi="Arial"/>
                <w:sz w:val="20"/>
              </w:rPr>
            </w:pPr>
          </w:p>
        </w:tc>
        <w:tc>
          <w:tcPr>
            <w:tcW w:w="5490" w:type="dxa"/>
            <w:noWrap/>
            <w:vAlign w:val="bottom"/>
          </w:tcPr>
          <w:p w:rsidR="007E4FF5" w:rsidRPr="00E7098F" w:rsidRDefault="007E4FF5">
            <w:pPr>
              <w:rPr>
                <w:rFonts w:ascii="Arial" w:hAnsi="Arial"/>
                <w:sz w:val="20"/>
              </w:rPr>
            </w:pPr>
          </w:p>
        </w:tc>
      </w:tr>
    </w:tbl>
    <w:p w:rsidR="007E4FF5" w:rsidRDefault="007E4FF5" w:rsidP="007E4FF5"/>
    <w:p w:rsidR="00BB746F" w:rsidRDefault="007E4FF5"/>
    <w:sectPr w:rsidR="00BB746F" w:rsidSect="00BB74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4FF5"/>
    <w:rsid w:val="007E4FF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Coolon</dc:creator>
  <cp:keywords/>
  <cp:lastModifiedBy>Joseph Coolon</cp:lastModifiedBy>
  <cp:revision>1</cp:revision>
  <dcterms:created xsi:type="dcterms:W3CDTF">2013-06-04T18:55:00Z</dcterms:created>
  <dcterms:modified xsi:type="dcterms:W3CDTF">2013-06-04T18:56:00Z</dcterms:modified>
</cp:coreProperties>
</file>