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452" w:type="dxa"/>
        <w:tblLook w:val="04A0" w:firstRow="1" w:lastRow="0" w:firstColumn="1" w:lastColumn="0" w:noHBand="0" w:noVBand="1"/>
      </w:tblPr>
      <w:tblGrid>
        <w:gridCol w:w="1644"/>
        <w:gridCol w:w="1665"/>
        <w:gridCol w:w="1803"/>
        <w:gridCol w:w="1672"/>
        <w:gridCol w:w="1668"/>
      </w:tblGrid>
      <w:tr w:rsidR="00C90E80" w14:paraId="5B8F1847" w14:textId="77777777" w:rsidTr="00C90E80">
        <w:trPr>
          <w:trHeight w:val="617"/>
        </w:trPr>
        <w:tc>
          <w:tcPr>
            <w:tcW w:w="1690" w:type="dxa"/>
          </w:tcPr>
          <w:p w14:paraId="5FB475DE" w14:textId="77777777" w:rsidR="00C90E80" w:rsidRPr="00671FA3" w:rsidRDefault="00C90E80">
            <w:pPr>
              <w:rPr>
                <w:b/>
              </w:rPr>
            </w:pPr>
            <w:r w:rsidRPr="00671FA3">
              <w:rPr>
                <w:b/>
              </w:rPr>
              <w:t>Gene Name</w:t>
            </w:r>
          </w:p>
        </w:tc>
        <w:tc>
          <w:tcPr>
            <w:tcW w:w="1690" w:type="dxa"/>
          </w:tcPr>
          <w:p w14:paraId="291AA6E8" w14:textId="77777777" w:rsidR="00C90E80" w:rsidRPr="00671FA3" w:rsidRDefault="00C90E80">
            <w:pPr>
              <w:rPr>
                <w:b/>
              </w:rPr>
            </w:pPr>
            <w:proofErr w:type="spellStart"/>
            <w:r w:rsidRPr="00671FA3">
              <w:rPr>
                <w:b/>
              </w:rPr>
              <w:t>Beebase</w:t>
            </w:r>
            <w:proofErr w:type="spellEnd"/>
            <w:r w:rsidRPr="00671FA3">
              <w:rPr>
                <w:b/>
              </w:rPr>
              <w:t xml:space="preserve"> Accession</w:t>
            </w:r>
          </w:p>
        </w:tc>
        <w:tc>
          <w:tcPr>
            <w:tcW w:w="1690" w:type="dxa"/>
          </w:tcPr>
          <w:p w14:paraId="7E81E346" w14:textId="77777777" w:rsidR="00C90E80" w:rsidRPr="00671FA3" w:rsidRDefault="00C90E80">
            <w:pPr>
              <w:rPr>
                <w:b/>
              </w:rPr>
            </w:pPr>
            <w:r w:rsidRPr="00671FA3">
              <w:rPr>
                <w:b/>
              </w:rPr>
              <w:t>NCBI Accession</w:t>
            </w:r>
          </w:p>
        </w:tc>
        <w:tc>
          <w:tcPr>
            <w:tcW w:w="1690" w:type="dxa"/>
          </w:tcPr>
          <w:p w14:paraId="57F90231" w14:textId="77777777" w:rsidR="00C90E80" w:rsidRPr="00671FA3" w:rsidRDefault="00C90E80">
            <w:pPr>
              <w:rPr>
                <w:b/>
              </w:rPr>
            </w:pPr>
            <w:r w:rsidRPr="00671FA3">
              <w:rPr>
                <w:b/>
              </w:rPr>
              <w:t xml:space="preserve">Drosophila </w:t>
            </w:r>
            <w:proofErr w:type="spellStart"/>
            <w:r w:rsidRPr="00671FA3">
              <w:rPr>
                <w:b/>
              </w:rPr>
              <w:t>orthologue</w:t>
            </w:r>
            <w:proofErr w:type="spellEnd"/>
          </w:p>
        </w:tc>
        <w:tc>
          <w:tcPr>
            <w:tcW w:w="1692" w:type="dxa"/>
          </w:tcPr>
          <w:p w14:paraId="06D6051F" w14:textId="77777777" w:rsidR="00C90E80" w:rsidRPr="00671FA3" w:rsidRDefault="00C90E80">
            <w:pPr>
              <w:rPr>
                <w:b/>
              </w:rPr>
            </w:pPr>
            <w:r w:rsidRPr="00671FA3">
              <w:rPr>
                <w:b/>
              </w:rPr>
              <w:t>Reference</w:t>
            </w:r>
          </w:p>
        </w:tc>
      </w:tr>
      <w:tr w:rsidR="00C90E80" w14:paraId="3405C7B7" w14:textId="77777777" w:rsidTr="00C90E80">
        <w:trPr>
          <w:trHeight w:val="308"/>
        </w:trPr>
        <w:tc>
          <w:tcPr>
            <w:tcW w:w="1690" w:type="dxa"/>
          </w:tcPr>
          <w:p w14:paraId="1BA34778" w14:textId="77777777" w:rsidR="00C90E80" w:rsidRPr="00E82145" w:rsidRDefault="00C90E80">
            <w:pPr>
              <w:rPr>
                <w:i/>
              </w:rPr>
            </w:pPr>
            <w:r w:rsidRPr="00E82145">
              <w:rPr>
                <w:i/>
              </w:rPr>
              <w:t>Am-</w:t>
            </w:r>
            <w:proofErr w:type="spellStart"/>
            <w:r w:rsidRPr="00E82145">
              <w:rPr>
                <w:i/>
              </w:rPr>
              <w:t>ftz</w:t>
            </w:r>
            <w:proofErr w:type="spellEnd"/>
          </w:p>
        </w:tc>
        <w:tc>
          <w:tcPr>
            <w:tcW w:w="1690" w:type="dxa"/>
          </w:tcPr>
          <w:p w14:paraId="61F97ABE" w14:textId="77777777" w:rsidR="00C90E80" w:rsidRPr="00A02B9A" w:rsidRDefault="00A02B9A">
            <w:r w:rsidRPr="00A02B9A">
              <w:t>GB18940</w:t>
            </w:r>
          </w:p>
        </w:tc>
        <w:tc>
          <w:tcPr>
            <w:tcW w:w="1690" w:type="dxa"/>
          </w:tcPr>
          <w:p w14:paraId="3AE6B50C" w14:textId="0D90CB4F" w:rsidR="00C90E80" w:rsidRDefault="002330A9">
            <w:r>
              <w:t>Submitted</w:t>
            </w:r>
          </w:p>
        </w:tc>
        <w:tc>
          <w:tcPr>
            <w:tcW w:w="1690" w:type="dxa"/>
          </w:tcPr>
          <w:p w14:paraId="3FBC6806" w14:textId="77777777" w:rsidR="00C90E80" w:rsidRPr="00E82145" w:rsidRDefault="00C90E80">
            <w:pPr>
              <w:rPr>
                <w:i/>
              </w:rPr>
            </w:pPr>
            <w:proofErr w:type="spellStart"/>
            <w:proofErr w:type="gramStart"/>
            <w:r w:rsidRPr="00E82145">
              <w:rPr>
                <w:i/>
              </w:rPr>
              <w:t>fushi</w:t>
            </w:r>
            <w:proofErr w:type="gramEnd"/>
            <w:r w:rsidRPr="00E82145">
              <w:rPr>
                <w:i/>
              </w:rPr>
              <w:t>-taratzu</w:t>
            </w:r>
            <w:proofErr w:type="spellEnd"/>
          </w:p>
        </w:tc>
        <w:tc>
          <w:tcPr>
            <w:tcW w:w="1692" w:type="dxa"/>
          </w:tcPr>
          <w:p w14:paraId="39EF7FC7" w14:textId="77777777" w:rsidR="00C90E80" w:rsidRDefault="00E82145" w:rsidP="00E82145">
            <w:r>
              <w:fldChar w:fldCharType="begin"/>
            </w:r>
            <w:r>
              <w:instrText xml:space="preserve"> ADDIN EN.CITE &lt;EndNote&gt;&lt;Cite&gt;&lt;Author&gt;Dearden&lt;/Author&gt;&lt;Year&gt;2006&lt;/Year&gt;&lt;RecNum&gt;1507&lt;/RecNum&gt;&lt;DisplayText&gt;[1]&lt;/DisplayText&gt;&lt;record&gt;&lt;rec-number&gt;1507&lt;/rec-number&gt;&lt;foreign-keys&gt;&lt;key app="EN" db-id="wp02a92tp2zwrnedxxjxw2eo55fw9drpwvtx"&gt;1507&lt;/key&gt;&lt;/foreign-keys&gt;&lt;ref-type name="Journal Article"&gt;17&lt;/ref-type&gt;&lt;contributors&gt;&lt;authors&gt;&lt;author&gt;Dearden, P.K.&lt;/author&gt;&lt;author&gt;Wilson, M.J.&lt;/author&gt;&lt;author&gt;Sablan, L.&lt;/author&gt;&lt;author&gt;Osborne, P.W.&lt;/author&gt;&lt;author&gt;Havler, M.&lt;/author&gt;&lt;author&gt;McNaughton, E.&lt;/author&gt;&lt;author&gt;Kimura, K.&lt;/author&gt;&lt;author&gt;Milshina, N.V.&lt;/author&gt;&lt;author&gt;Hasselmann, M.&lt;/author&gt;&lt;author&gt;Gemp, T.&lt;/author&gt;&lt;author&gt;Schioett, M.&lt;/author&gt;&lt;author&gt;Brown, S. J.&lt;/author&gt;&lt;author&gt;Elsik, C.G.&lt;/author&gt;&lt;author&gt;Holland, P. W.&lt;/author&gt;&lt;author&gt;Kadowaki, T.&lt;/author&gt;&lt;author&gt;Beye, M.&lt;/author&gt;&lt;/authors&gt;&lt;/contributors&gt;&lt;titles&gt;&lt;title&gt;Patterns of conservation and change in honey bee developmental genes&lt;/title&gt;&lt;secondary-title&gt;Genome Research&lt;/secondary-title&gt;&lt;/titles&gt;&lt;pages&gt;1376-1384&lt;/pages&gt;&lt;volume&gt;16&lt;/volume&gt;&lt;dates&gt;&lt;year&gt;2006&lt;/year&gt;&lt;/dates&gt;&lt;urls&gt;&lt;/urls&gt;&lt;/record&gt;&lt;/Cite&gt;&lt;/EndNote&gt;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1" w:tooltip="Dearden, 2006 #1507" w:history="1">
              <w:r>
                <w:rPr>
                  <w:noProof/>
                </w:rPr>
                <w:t>1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C90E80" w14:paraId="14539347" w14:textId="77777777" w:rsidTr="00C90E80">
        <w:trPr>
          <w:trHeight w:val="308"/>
        </w:trPr>
        <w:tc>
          <w:tcPr>
            <w:tcW w:w="1690" w:type="dxa"/>
          </w:tcPr>
          <w:p w14:paraId="5CCB89D3" w14:textId="77777777" w:rsidR="00C90E80" w:rsidRPr="00E82145" w:rsidRDefault="00C90E80">
            <w:pPr>
              <w:rPr>
                <w:i/>
              </w:rPr>
            </w:pPr>
            <w:r w:rsidRPr="00E82145">
              <w:rPr>
                <w:i/>
              </w:rPr>
              <w:t>Am-eve</w:t>
            </w:r>
          </w:p>
        </w:tc>
        <w:tc>
          <w:tcPr>
            <w:tcW w:w="1690" w:type="dxa"/>
          </w:tcPr>
          <w:p w14:paraId="07735566" w14:textId="77777777" w:rsidR="00C90E80" w:rsidRPr="00A02B9A" w:rsidRDefault="00A02B9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GB10623</w:t>
            </w:r>
          </w:p>
        </w:tc>
        <w:tc>
          <w:tcPr>
            <w:tcW w:w="1690" w:type="dxa"/>
          </w:tcPr>
          <w:p w14:paraId="6E9FD330" w14:textId="0BF3FEAE" w:rsidR="00C90E80" w:rsidRDefault="00DA5832">
            <w:r w:rsidRPr="00DA5832">
              <w:t>JN048132</w:t>
            </w:r>
          </w:p>
        </w:tc>
        <w:tc>
          <w:tcPr>
            <w:tcW w:w="1690" w:type="dxa"/>
          </w:tcPr>
          <w:p w14:paraId="0475CDEE" w14:textId="77777777" w:rsidR="00C90E80" w:rsidRPr="00E82145" w:rsidRDefault="00C90E80">
            <w:pPr>
              <w:rPr>
                <w:i/>
              </w:rPr>
            </w:pPr>
            <w:proofErr w:type="gramStart"/>
            <w:r w:rsidRPr="00E82145">
              <w:rPr>
                <w:i/>
              </w:rPr>
              <w:t>even</w:t>
            </w:r>
            <w:proofErr w:type="gramEnd"/>
            <w:r w:rsidRPr="00E82145">
              <w:rPr>
                <w:i/>
              </w:rPr>
              <w:t>-skipped</w:t>
            </w:r>
          </w:p>
        </w:tc>
        <w:tc>
          <w:tcPr>
            <w:tcW w:w="1692" w:type="dxa"/>
          </w:tcPr>
          <w:p w14:paraId="3669CFBF" w14:textId="77777777" w:rsidR="00C90E80" w:rsidRDefault="00E82145" w:rsidP="00E82145">
            <w:r>
              <w:fldChar w:fldCharType="begin"/>
            </w:r>
            <w:r>
              <w:instrText xml:space="preserve"> ADDIN EN.CITE &lt;EndNote&gt;&lt;Cite&gt;&lt;Author&gt;Wilson&lt;/Author&gt;&lt;Year&gt;2009&lt;/Year&gt;&lt;RecNum&gt;1986&lt;/RecNum&gt;&lt;DisplayText&gt;[2]&lt;/DisplayText&gt;&lt;record&gt;&lt;rec-number&gt;1986&lt;/rec-number&gt;&lt;foreign-keys&gt;&lt;key app="EN" db-id="wp02a92tp2zwrnedxxjxw2eo55fw9drpwvtx"&gt;1986&lt;/key&gt;&lt;/foreign-keys&gt;&lt;ref-type name="Journal Article"&gt;17&lt;/ref-type&gt;&lt;contributors&gt;&lt;authors&gt;&lt;author&gt;Wilson, M. J.&lt;/author&gt;&lt;author&gt;Havler, M.&lt;/author&gt;&lt;author&gt;Dearden, P. K.&lt;/author&gt;&lt;/authors&gt;&lt;/contributors&gt;&lt;auth-address&gt;Laboratory for Evolution and Development, Genetics Otago and National Research Centre for Growth and Development, Department of Biochemistry, University of Otago, PO Box 56, Dunedin 9054, Aotearoa, New Zealand.&lt;/auth-address&gt;&lt;titles&gt;&lt;title&gt;Giant, Kruppel, and caudal act as gap genes with extensive roles in patterning the honeybee embryo&lt;/title&gt;&lt;secondary-title&gt;Dev Biol&lt;/secondary-title&gt;&lt;/titles&gt;&lt;periodical&gt;&lt;full-title&gt;Dev Biol&lt;/full-title&gt;&lt;/periodical&gt;&lt;edition&gt;2009/12/23&lt;/edition&gt;&lt;dates&gt;&lt;year&gt;2009&lt;/year&gt;&lt;pub-dates&gt;&lt;date&gt;Dec 21&lt;/date&gt;&lt;/pub-dates&gt;&lt;/dates&gt;&lt;isbn&gt;1095-564X (Electronic)&amp;#xD;1095-564X (Linking)&lt;/isbn&gt;&lt;accession-num&gt;20026025&lt;/accession-num&gt;&lt;urls&gt;&lt;related-urls&gt;&lt;url&gt;http://www.ncbi.nlm.nih.gov/entrez/query.fcgi?cmd=Retrieve&amp;amp;db=PubMed&amp;amp;dopt=Citation&amp;amp;list_uids=20026025&lt;/url&gt;&lt;/related-urls&gt;&lt;/urls&gt;&lt;electronic-resource-num&gt;S0012-1606(09)01405-5 [pii]&amp;#xD;10.1016/j.ydbio.2009.12.015&lt;/electronic-resource-num&gt;&lt;language&gt;Eng&lt;/language&gt;&lt;/record&gt;&lt;/Cite&gt;&lt;/EndNote&gt;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" w:tooltip="Wilson, 2009 #1986" w:history="1">
              <w:r>
                <w:rPr>
                  <w:noProof/>
                </w:rPr>
                <w:t>2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C90E80" w14:paraId="3C17C638" w14:textId="77777777" w:rsidTr="00C90E80">
        <w:trPr>
          <w:trHeight w:val="308"/>
        </w:trPr>
        <w:tc>
          <w:tcPr>
            <w:tcW w:w="1690" w:type="dxa"/>
          </w:tcPr>
          <w:p w14:paraId="6545C9CE" w14:textId="77777777" w:rsidR="00C90E80" w:rsidRPr="00E82145" w:rsidRDefault="00C90E80">
            <w:pPr>
              <w:rPr>
                <w:i/>
              </w:rPr>
            </w:pPr>
            <w:r w:rsidRPr="00E82145">
              <w:rPr>
                <w:i/>
              </w:rPr>
              <w:t>Am-h</w:t>
            </w:r>
          </w:p>
        </w:tc>
        <w:tc>
          <w:tcPr>
            <w:tcW w:w="1690" w:type="dxa"/>
          </w:tcPr>
          <w:p w14:paraId="415BDAD3" w14:textId="77777777" w:rsidR="00C90E80" w:rsidRPr="00A02B9A" w:rsidRDefault="00A02B9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GB14857</w:t>
            </w:r>
          </w:p>
        </w:tc>
        <w:tc>
          <w:tcPr>
            <w:tcW w:w="1690" w:type="dxa"/>
          </w:tcPr>
          <w:p w14:paraId="7BE69535" w14:textId="400D155F" w:rsidR="00C90E80" w:rsidRDefault="00DA5832">
            <w:r>
              <w:t>Submitted</w:t>
            </w:r>
          </w:p>
        </w:tc>
        <w:tc>
          <w:tcPr>
            <w:tcW w:w="1690" w:type="dxa"/>
          </w:tcPr>
          <w:p w14:paraId="57F71A2C" w14:textId="77777777" w:rsidR="00C90E80" w:rsidRPr="00E82145" w:rsidRDefault="00C90E80">
            <w:pPr>
              <w:rPr>
                <w:i/>
              </w:rPr>
            </w:pPr>
            <w:proofErr w:type="gramStart"/>
            <w:r w:rsidRPr="00E82145">
              <w:rPr>
                <w:i/>
              </w:rPr>
              <w:t>hairy</w:t>
            </w:r>
            <w:proofErr w:type="gramEnd"/>
          </w:p>
        </w:tc>
        <w:tc>
          <w:tcPr>
            <w:tcW w:w="1692" w:type="dxa"/>
          </w:tcPr>
          <w:p w14:paraId="3DB3F701" w14:textId="77777777" w:rsidR="00C90E80" w:rsidRPr="00DA5832" w:rsidRDefault="00C90E80">
            <w:pPr>
              <w:rPr>
                <w:i/>
              </w:rPr>
            </w:pPr>
            <w:r w:rsidRPr="00DA5832">
              <w:rPr>
                <w:i/>
              </w:rPr>
              <w:t>This paper</w:t>
            </w:r>
          </w:p>
        </w:tc>
      </w:tr>
      <w:tr w:rsidR="00C90E80" w14:paraId="312CE71B" w14:textId="77777777" w:rsidTr="00C90E80">
        <w:trPr>
          <w:trHeight w:val="308"/>
        </w:trPr>
        <w:tc>
          <w:tcPr>
            <w:tcW w:w="1690" w:type="dxa"/>
          </w:tcPr>
          <w:p w14:paraId="771C188C" w14:textId="77777777" w:rsidR="00C90E80" w:rsidRPr="00E82145" w:rsidRDefault="00C90E80">
            <w:pPr>
              <w:rPr>
                <w:i/>
              </w:rPr>
            </w:pPr>
            <w:r w:rsidRPr="00E82145">
              <w:rPr>
                <w:i/>
              </w:rPr>
              <w:t>Am-run</w:t>
            </w:r>
          </w:p>
        </w:tc>
        <w:tc>
          <w:tcPr>
            <w:tcW w:w="1690" w:type="dxa"/>
          </w:tcPr>
          <w:p w14:paraId="0BE6BAA2" w14:textId="77777777" w:rsidR="00C90E80" w:rsidRPr="00A02B9A" w:rsidRDefault="00A02B9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GB11654</w:t>
            </w:r>
          </w:p>
        </w:tc>
        <w:tc>
          <w:tcPr>
            <w:tcW w:w="1690" w:type="dxa"/>
          </w:tcPr>
          <w:p w14:paraId="2D92916D" w14:textId="39FB2F6D" w:rsidR="00C90E80" w:rsidRDefault="00DA5832">
            <w:r w:rsidRPr="00DA5832">
              <w:t>XM_001121886</w:t>
            </w:r>
          </w:p>
        </w:tc>
        <w:tc>
          <w:tcPr>
            <w:tcW w:w="1690" w:type="dxa"/>
          </w:tcPr>
          <w:p w14:paraId="6AE1BB64" w14:textId="77777777" w:rsidR="00C90E80" w:rsidRPr="00E82145" w:rsidRDefault="00C90E80">
            <w:pPr>
              <w:rPr>
                <w:i/>
              </w:rPr>
            </w:pPr>
            <w:proofErr w:type="gramStart"/>
            <w:r w:rsidRPr="00E82145">
              <w:rPr>
                <w:i/>
              </w:rPr>
              <w:t>runt</w:t>
            </w:r>
            <w:proofErr w:type="gramEnd"/>
          </w:p>
        </w:tc>
        <w:tc>
          <w:tcPr>
            <w:tcW w:w="1692" w:type="dxa"/>
          </w:tcPr>
          <w:p w14:paraId="70DEDF64" w14:textId="77777777" w:rsidR="00C90E80" w:rsidRDefault="00E82145" w:rsidP="00E82145">
            <w:r>
              <w:fldChar w:fldCharType="begin"/>
            </w:r>
            <w:r>
              <w:instrText xml:space="preserve"> ADDIN EN.CITE &lt;EndNote&gt;&lt;Cite&gt;&lt;Author&gt;Duncan&lt;/Author&gt;&lt;Year&gt;2008&lt;/Year&gt;&lt;RecNum&gt;2005&lt;/RecNum&gt;&lt;DisplayText&gt;[3]&lt;/DisplayText&gt;&lt;record&gt;&lt;rec-number&gt;2005&lt;/rec-number&gt;&lt;foreign-keys&gt;&lt;key app="EN" db-id="wp02a92tp2zwrnedxxjxw2eo55fw9drpwvtx"&gt;2005&lt;/key&gt;&lt;/foreign-keys&gt;&lt;ref-type name="Journal Article"&gt;17&lt;/ref-type&gt;&lt;contributors&gt;&lt;authors&gt;&lt;author&gt;Duncan, E. J.&lt;/author&gt;&lt;author&gt;Wilson, M. J.&lt;/author&gt;&lt;author&gt;Smith, J. M.&lt;/author&gt;&lt;author&gt;Dearden, P. K.&lt;/author&gt;&lt;/authors&gt;&lt;/contributors&gt;&lt;auth-address&gt;Laboratory for Evolution and Development, University of Otago, PO Box 56, Dunedin, Aotearoa-New Zealand.&lt;/auth-address&gt;&lt;titles&gt;&lt;title&gt;Evolutionary origin and genomic organisation of runt-domain containing genes in arthropods&lt;/title&gt;&lt;secondary-title&gt;BMC Genomics&lt;/secondary-title&gt;&lt;/titles&gt;&lt;pages&gt;558&lt;/pages&gt;&lt;volume&gt;9&lt;/volume&gt;&lt;edition&gt;2008/11/27&lt;/edition&gt;&lt;keywords&gt;&lt;keyword&gt;Animals&lt;/keyword&gt;&lt;keyword&gt;Arthropods/*genetics&lt;/keyword&gt;&lt;keyword&gt;Bees/*genetics&lt;/keyword&gt;&lt;keyword&gt;Drosophila/genetics&lt;/keyword&gt;&lt;keyword&gt;*Evolution, Molecular&lt;/keyword&gt;&lt;keyword&gt;*Genes, Insect&lt;/keyword&gt;&lt;keyword&gt;*Genome, Insect&lt;/keyword&gt;&lt;keyword&gt;Insect Proteins/genetics&lt;/keyword&gt;&lt;keyword&gt;Phylogeny&lt;/keyword&gt;&lt;/keywords&gt;&lt;dates&gt;&lt;year&gt;2008&lt;/year&gt;&lt;/dates&gt;&lt;isbn&gt;1471-2164 (Electronic)&amp;#xD;1471-2164 (Linking)&lt;/isbn&gt;&lt;accession-num&gt;19032778&lt;/accession-num&gt;&lt;urls&gt;&lt;related-urls&gt;&lt;url&gt;http://www.ncbi.nlm.nih.gov/entrez/query.fcgi?cmd=Retrieve&amp;amp;db=PubMed&amp;amp;dopt=Citation&amp;amp;list_uids=19032778&lt;/url&gt;&lt;/related-urls&gt;&lt;/urls&gt;&lt;custom2&gt;2631020&lt;/custom2&gt;&lt;electronic-resource-num&gt;1471-2164-9-558 [pii]&amp;#xD;10.1186/1471-2164-9-558&lt;/electronic-resource-num&gt;&lt;language&gt;eng&lt;/language&gt;&lt;/record&gt;&lt;/Cite&gt;&lt;/EndNote&gt;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3" w:tooltip="Duncan, 2008 #2005" w:history="1">
              <w:r>
                <w:rPr>
                  <w:noProof/>
                </w:rPr>
                <w:t>3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C90E80" w14:paraId="36780D15" w14:textId="77777777" w:rsidTr="00C90E80">
        <w:trPr>
          <w:trHeight w:val="290"/>
        </w:trPr>
        <w:tc>
          <w:tcPr>
            <w:tcW w:w="1690" w:type="dxa"/>
          </w:tcPr>
          <w:p w14:paraId="22AAC051" w14:textId="77777777" w:rsidR="00C90E80" w:rsidRPr="00E82145" w:rsidRDefault="00C90E80">
            <w:pPr>
              <w:rPr>
                <w:i/>
              </w:rPr>
            </w:pPr>
            <w:r w:rsidRPr="00E82145">
              <w:rPr>
                <w:i/>
              </w:rPr>
              <w:t>Am-e30</w:t>
            </w:r>
          </w:p>
        </w:tc>
        <w:tc>
          <w:tcPr>
            <w:tcW w:w="1690" w:type="dxa"/>
          </w:tcPr>
          <w:p w14:paraId="0BA09E2C" w14:textId="77777777" w:rsidR="00C90E80" w:rsidRPr="00A02B9A" w:rsidRDefault="00A02B9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GB11694</w:t>
            </w:r>
          </w:p>
        </w:tc>
        <w:tc>
          <w:tcPr>
            <w:tcW w:w="1690" w:type="dxa"/>
          </w:tcPr>
          <w:p w14:paraId="2BE0C10C" w14:textId="4161E518" w:rsidR="00C90E80" w:rsidRDefault="00DA5832">
            <w:r w:rsidRPr="00DA5832">
              <w:t>M29490</w:t>
            </w:r>
          </w:p>
        </w:tc>
        <w:tc>
          <w:tcPr>
            <w:tcW w:w="1690" w:type="dxa"/>
          </w:tcPr>
          <w:p w14:paraId="685AB2A3" w14:textId="77777777" w:rsidR="00C90E80" w:rsidRPr="00E82145" w:rsidRDefault="00C90E80">
            <w:pPr>
              <w:rPr>
                <w:i/>
              </w:rPr>
            </w:pPr>
            <w:proofErr w:type="gramStart"/>
            <w:r w:rsidRPr="00E82145">
              <w:rPr>
                <w:i/>
              </w:rPr>
              <w:t>engrailed</w:t>
            </w:r>
            <w:proofErr w:type="gramEnd"/>
          </w:p>
        </w:tc>
        <w:tc>
          <w:tcPr>
            <w:tcW w:w="1692" w:type="dxa"/>
          </w:tcPr>
          <w:p w14:paraId="7A8409C7" w14:textId="77777777" w:rsidR="00C90E80" w:rsidRDefault="00E82145" w:rsidP="00E82145">
            <w:r>
              <w:fldChar w:fldCharType="begin"/>
            </w:r>
            <w:r>
              <w:instrText xml:space="preserve"> ADDIN EN.CITE &lt;EndNote&gt;&lt;Cite&gt;&lt;Author&gt;Walldorf&lt;/Author&gt;&lt;Year&gt;1989&lt;/Year&gt;&lt;RecNum&gt;1144&lt;/RecNum&gt;&lt;DisplayText&gt;[4]&lt;/DisplayText&gt;&lt;record&gt;&lt;rec-number&gt;1144&lt;/rec-number&gt;&lt;foreign-keys&gt;&lt;key app="EN" db-id="wp02a92tp2zwrnedxxjxw2eo55fw9drpwvtx"&gt;1144&lt;/key&gt;&lt;/foreign-keys&gt;&lt;ref-type name="Journal Article"&gt;17&lt;/ref-type&gt;&lt;contributors&gt;&lt;authors&gt;&lt;author&gt;Walldorf, U.&lt;/author&gt;&lt;author&gt;Fleig, R.&lt;/author&gt;&lt;author&gt;Gehring, W. J.&lt;/author&gt;&lt;/authors&gt;&lt;/contributors&gt;&lt;auth-address&gt;Department of Cell Biology, University of Basel, Switzerland.&lt;/auth-address&gt;&lt;titles&gt;&lt;title&gt;Comparison of homeobox-containing genes of the honeybee and Drosophila&lt;/title&gt;&lt;secondary-title&gt;Proc Natl Acad Sci U S A&lt;/secondary-title&gt;&lt;/titles&gt;&lt;pages&gt;9971-5&lt;/pages&gt;&lt;volume&gt;86&lt;/volume&gt;&lt;number&gt;24&lt;/number&gt;&lt;keywords&gt;&lt;keyword&gt;Amino Acid Sequence&lt;/keyword&gt;&lt;keyword&gt;Animal&lt;/keyword&gt;&lt;keyword&gt;Base Sequence&lt;/keyword&gt;&lt;keyword&gt;Bees/*genetics&lt;/keyword&gt;&lt;keyword&gt;Comparative Study&lt;/keyword&gt;&lt;keyword&gt;Drosophila/*genetics&lt;/keyword&gt;&lt;keyword&gt;*Evolution&lt;/keyword&gt;&lt;keyword&gt;*Genes, Homeobox&lt;/keyword&gt;&lt;keyword&gt;Molecular Sequence Data&lt;/keyword&gt;&lt;keyword&gt;Nucleic Acid Hybridization&lt;/keyword&gt;&lt;keyword&gt;Restriction Mapping&lt;/keyword&gt;&lt;keyword&gt;Sequence Homology, Nucleic Acid&lt;/keyword&gt;&lt;keyword&gt;Support, Non-U.S. Gov&amp;apos;t&lt;/keyword&gt;&lt;/keywords&gt;&lt;dates&gt;&lt;year&gt;1989&lt;/year&gt;&lt;pub-dates&gt;&lt;date&gt;Dec&lt;/date&gt;&lt;/pub-dates&gt;&lt;/dates&gt;&lt;accession-num&gt;2574865&lt;/accession-num&gt;&lt;urls&gt;&lt;related-urls&gt;&lt;url&gt;http://www.ncbi.nlm.nih.gov/entrez/query.fcgi?cmd=Retrieve&amp;amp;db=PubMed&amp;amp;dopt=Citation&amp;amp;list_uids=2574865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4" w:tooltip="Walldorf, 1989 #1144" w:history="1">
              <w:r>
                <w:rPr>
                  <w:noProof/>
                </w:rPr>
                <w:t>4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C90E80" w14:paraId="255B2E2E" w14:textId="77777777" w:rsidTr="00C90E80">
        <w:trPr>
          <w:trHeight w:val="308"/>
        </w:trPr>
        <w:tc>
          <w:tcPr>
            <w:tcW w:w="1690" w:type="dxa"/>
          </w:tcPr>
          <w:p w14:paraId="369AA6C9" w14:textId="77777777" w:rsidR="00C90E80" w:rsidRPr="00E82145" w:rsidRDefault="00C90E80">
            <w:pPr>
              <w:rPr>
                <w:i/>
              </w:rPr>
            </w:pPr>
            <w:r w:rsidRPr="00E82145">
              <w:rPr>
                <w:i/>
              </w:rPr>
              <w:t>Am-</w:t>
            </w:r>
            <w:proofErr w:type="spellStart"/>
            <w:r w:rsidRPr="00E82145">
              <w:rPr>
                <w:i/>
              </w:rPr>
              <w:t>zen</w:t>
            </w:r>
            <w:proofErr w:type="spellEnd"/>
          </w:p>
        </w:tc>
        <w:tc>
          <w:tcPr>
            <w:tcW w:w="1690" w:type="dxa"/>
          </w:tcPr>
          <w:p w14:paraId="65FD43C9" w14:textId="77777777" w:rsidR="00C90E80" w:rsidRPr="00A02B9A" w:rsidRDefault="00A02B9A">
            <w:r w:rsidRPr="00A02B9A">
              <w:t>GB18792</w:t>
            </w:r>
          </w:p>
        </w:tc>
        <w:tc>
          <w:tcPr>
            <w:tcW w:w="1690" w:type="dxa"/>
          </w:tcPr>
          <w:p w14:paraId="401E5CE5" w14:textId="46DC22B3" w:rsidR="00C90E80" w:rsidRDefault="00671FA3">
            <w:r w:rsidRPr="00671FA3">
              <w:t>XP_001120101</w:t>
            </w:r>
          </w:p>
        </w:tc>
        <w:tc>
          <w:tcPr>
            <w:tcW w:w="1690" w:type="dxa"/>
          </w:tcPr>
          <w:p w14:paraId="67DEA617" w14:textId="77777777" w:rsidR="00C90E80" w:rsidRPr="00E82145" w:rsidRDefault="00C90E80">
            <w:pPr>
              <w:rPr>
                <w:i/>
              </w:rPr>
            </w:pPr>
            <w:proofErr w:type="spellStart"/>
            <w:proofErr w:type="gramStart"/>
            <w:r w:rsidRPr="00E82145">
              <w:rPr>
                <w:i/>
              </w:rPr>
              <w:t>zer</w:t>
            </w:r>
            <w:r w:rsidR="00E82145">
              <w:rPr>
                <w:i/>
              </w:rPr>
              <w:t>k</w:t>
            </w:r>
            <w:r w:rsidRPr="00E82145">
              <w:rPr>
                <w:i/>
              </w:rPr>
              <w:t>nül</w:t>
            </w:r>
            <w:r w:rsidR="00E82145">
              <w:rPr>
                <w:i/>
              </w:rPr>
              <w:t>l</w:t>
            </w:r>
            <w:r w:rsidRPr="00E82145">
              <w:rPr>
                <w:i/>
              </w:rPr>
              <w:t>t</w:t>
            </w:r>
            <w:proofErr w:type="spellEnd"/>
            <w:proofErr w:type="gramEnd"/>
          </w:p>
        </w:tc>
        <w:tc>
          <w:tcPr>
            <w:tcW w:w="1692" w:type="dxa"/>
          </w:tcPr>
          <w:p w14:paraId="6396A595" w14:textId="77777777" w:rsidR="00C90E80" w:rsidRDefault="00E82145" w:rsidP="00E82145">
            <w:r>
              <w:fldChar w:fldCharType="begin"/>
            </w:r>
            <w:r>
              <w:instrText xml:space="preserve"> ADDIN EN.CITE &lt;EndNote&gt;&lt;Cite&gt;&lt;Author&gt;Osborne&lt;/Author&gt;&lt;Year&gt;2005&lt;/Year&gt;&lt;RecNum&gt;1341&lt;/RecNum&gt;&lt;DisplayText&gt;[5]&lt;/DisplayText&gt;&lt;record&gt;&lt;rec-number&gt;1341&lt;/rec-number&gt;&lt;foreign-keys&gt;&lt;key app="EN" db-id="wp02a92tp2zwrnedxxjxw2eo55fw9drpwvtx"&gt;1341&lt;/key&gt;&lt;/foreign-keys&gt;&lt;ref-type name="Journal Article"&gt;17&lt;/ref-type&gt;&lt;contributors&gt;&lt;authors&gt;&lt;author&gt;Osborne, P.&lt;/author&gt;&lt;author&gt;Dearden, P.K.&lt;/author&gt;&lt;/authors&gt;&lt;/contributors&gt;&lt;titles&gt;&lt;title&gt;Non-radioactive in situ hybridisation to honeybees embryos and ovaries&lt;/title&gt;&lt;secondary-title&gt;Apidologie&lt;/secondary-title&gt;&lt;/titles&gt;&lt;pages&gt;113-118&lt;/pages&gt;&lt;volume&gt;36&lt;/volume&gt;&lt;dates&gt;&lt;year&gt;2005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5" w:tooltip="Osborne, 2005 #1341" w:history="1">
              <w:r>
                <w:rPr>
                  <w:noProof/>
                </w:rPr>
                <w:t>5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C90E80" w14:paraId="2B2EEDD2" w14:textId="77777777" w:rsidTr="00C90E80">
        <w:trPr>
          <w:trHeight w:val="327"/>
        </w:trPr>
        <w:tc>
          <w:tcPr>
            <w:tcW w:w="1690" w:type="dxa"/>
          </w:tcPr>
          <w:p w14:paraId="36076783" w14:textId="77777777" w:rsidR="00C90E80" w:rsidRPr="00E82145" w:rsidRDefault="00C90E80">
            <w:pPr>
              <w:rPr>
                <w:i/>
              </w:rPr>
            </w:pPr>
            <w:r w:rsidRPr="00E82145">
              <w:rPr>
                <w:i/>
              </w:rPr>
              <w:t>Am-</w:t>
            </w:r>
            <w:proofErr w:type="spellStart"/>
            <w:r w:rsidRPr="00E82145">
              <w:rPr>
                <w:i/>
              </w:rPr>
              <w:t>gt</w:t>
            </w:r>
            <w:proofErr w:type="spellEnd"/>
          </w:p>
        </w:tc>
        <w:tc>
          <w:tcPr>
            <w:tcW w:w="1690" w:type="dxa"/>
          </w:tcPr>
          <w:p w14:paraId="551AED65" w14:textId="77777777" w:rsidR="00C90E80" w:rsidRPr="00A02B9A" w:rsidRDefault="00A02B9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GB16015</w:t>
            </w:r>
          </w:p>
        </w:tc>
        <w:tc>
          <w:tcPr>
            <w:tcW w:w="1690" w:type="dxa"/>
          </w:tcPr>
          <w:p w14:paraId="05122F9C" w14:textId="73E08D26" w:rsidR="00C90E80" w:rsidRDefault="00DA5832">
            <w:r w:rsidRPr="00DA5832">
              <w:t>JN048129</w:t>
            </w:r>
          </w:p>
        </w:tc>
        <w:tc>
          <w:tcPr>
            <w:tcW w:w="1690" w:type="dxa"/>
          </w:tcPr>
          <w:p w14:paraId="25B92713" w14:textId="77777777" w:rsidR="00C90E80" w:rsidRPr="00E82145" w:rsidRDefault="00C90E80">
            <w:pPr>
              <w:rPr>
                <w:i/>
              </w:rPr>
            </w:pPr>
            <w:proofErr w:type="gramStart"/>
            <w:r w:rsidRPr="00E82145">
              <w:rPr>
                <w:i/>
              </w:rPr>
              <w:t>giant</w:t>
            </w:r>
            <w:proofErr w:type="gramEnd"/>
          </w:p>
        </w:tc>
        <w:tc>
          <w:tcPr>
            <w:tcW w:w="1692" w:type="dxa"/>
          </w:tcPr>
          <w:p w14:paraId="4B1CCE9B" w14:textId="77777777" w:rsidR="00C90E80" w:rsidRDefault="00E82145" w:rsidP="00E82145">
            <w:r>
              <w:fldChar w:fldCharType="begin"/>
            </w:r>
            <w:r>
              <w:instrText xml:space="preserve"> ADDIN EN.CITE &lt;EndNote&gt;&lt;Cite&gt;&lt;Author&gt;Wilson&lt;/Author&gt;&lt;Year&gt;2009&lt;/Year&gt;&lt;RecNum&gt;1986&lt;/RecNum&gt;&lt;DisplayText&gt;[2]&lt;/DisplayText&gt;&lt;record&gt;&lt;rec-number&gt;1986&lt;/rec-number&gt;&lt;foreign-keys&gt;&lt;key app="EN" db-id="wp02a92tp2zwrnedxxjxw2eo55fw9drpwvtx"&gt;1986&lt;/key&gt;&lt;/foreign-keys&gt;&lt;ref-type name="Journal Article"&gt;17&lt;/ref-type&gt;&lt;contributors&gt;&lt;authors&gt;&lt;author&gt;Wilson, M. J.&lt;/author&gt;&lt;author&gt;Havler, M.&lt;/author&gt;&lt;author&gt;Dearden, P. K.&lt;/author&gt;&lt;/authors&gt;&lt;/contributors&gt;&lt;auth-address&gt;Laboratory for Evolution and Development, Genetics Otago and National Research Centre for Growth and Development, Department of Biochemistry, University of Otago, PO Box 56, Dunedin 9054, Aotearoa, New Zealand.&lt;/auth-address&gt;&lt;titles&gt;&lt;title&gt;Giant, Kruppel, and caudal act as gap genes with extensive roles in patterning the honeybee embryo&lt;/title&gt;&lt;secondary-title&gt;Dev Biol&lt;/secondary-title&gt;&lt;/titles&gt;&lt;periodical&gt;&lt;full-title&gt;Dev Biol&lt;/full-title&gt;&lt;/periodical&gt;&lt;edition&gt;2009/12/23&lt;/edition&gt;&lt;dates&gt;&lt;year&gt;2009&lt;/year&gt;&lt;pub-dates&gt;&lt;date&gt;Dec 21&lt;/date&gt;&lt;/pub-dates&gt;&lt;/dates&gt;&lt;isbn&gt;1095-564X (Electronic)&amp;#xD;1095-564X (Linking)&lt;/isbn&gt;&lt;accession-num&gt;20026025&lt;/accession-num&gt;&lt;urls&gt;&lt;related-urls&gt;&lt;url&gt;http://www.ncbi.nlm.nih.gov/entrez/query.fcgi?cmd=Retrieve&amp;amp;db=PubMed&amp;amp;dopt=Citation&amp;amp;list_uids=20026025&lt;/url&gt;&lt;/related-urls&gt;&lt;/urls&gt;&lt;electronic-resource-num&gt;S0012-1606(09)01405-5 [pii]&amp;#xD;10.1016/j.ydbio.2009.12.015&lt;/electronic-resource-num&gt;&lt;language&gt;Eng&lt;/language&gt;&lt;/record&gt;&lt;/Cite&gt;&lt;/EndNote&gt;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" w:tooltip="Wilson, 2009 #1986" w:history="1">
              <w:r>
                <w:rPr>
                  <w:noProof/>
                </w:rPr>
                <w:t>2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C90E80" w14:paraId="6CA3F76A" w14:textId="77777777" w:rsidTr="00C90E80">
        <w:trPr>
          <w:trHeight w:val="327"/>
        </w:trPr>
        <w:tc>
          <w:tcPr>
            <w:tcW w:w="1690" w:type="dxa"/>
          </w:tcPr>
          <w:p w14:paraId="42665F24" w14:textId="77777777" w:rsidR="00C90E80" w:rsidRPr="00E82145" w:rsidRDefault="00C90E80">
            <w:pPr>
              <w:rPr>
                <w:i/>
              </w:rPr>
            </w:pPr>
            <w:r w:rsidRPr="00E82145">
              <w:rPr>
                <w:i/>
              </w:rPr>
              <w:t>Am-</w:t>
            </w:r>
            <w:proofErr w:type="spellStart"/>
            <w:r w:rsidRPr="00E82145">
              <w:rPr>
                <w:i/>
              </w:rPr>
              <w:t>kr</w:t>
            </w:r>
            <w:proofErr w:type="spellEnd"/>
          </w:p>
        </w:tc>
        <w:tc>
          <w:tcPr>
            <w:tcW w:w="1690" w:type="dxa"/>
          </w:tcPr>
          <w:p w14:paraId="6C5CB75A" w14:textId="77777777" w:rsidR="00C90E80" w:rsidRPr="00A02B9A" w:rsidRDefault="00A02B9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GB16053</w:t>
            </w:r>
          </w:p>
        </w:tc>
        <w:tc>
          <w:tcPr>
            <w:tcW w:w="1690" w:type="dxa"/>
          </w:tcPr>
          <w:p w14:paraId="3BF2D847" w14:textId="0D5B5606" w:rsidR="00C90E80" w:rsidRDefault="00DA5832">
            <w:r w:rsidRPr="00DA5832">
              <w:t>NM_001252424</w:t>
            </w:r>
          </w:p>
        </w:tc>
        <w:tc>
          <w:tcPr>
            <w:tcW w:w="1690" w:type="dxa"/>
          </w:tcPr>
          <w:p w14:paraId="6E5FFAE0" w14:textId="77777777" w:rsidR="00C90E80" w:rsidRPr="00E82145" w:rsidRDefault="00C90E80">
            <w:pPr>
              <w:rPr>
                <w:i/>
              </w:rPr>
            </w:pPr>
            <w:proofErr w:type="spellStart"/>
            <w:proofErr w:type="gramStart"/>
            <w:r w:rsidRPr="00E82145">
              <w:rPr>
                <w:i/>
              </w:rPr>
              <w:t>krüppel</w:t>
            </w:r>
            <w:proofErr w:type="spellEnd"/>
            <w:proofErr w:type="gramEnd"/>
          </w:p>
        </w:tc>
        <w:tc>
          <w:tcPr>
            <w:tcW w:w="1692" w:type="dxa"/>
          </w:tcPr>
          <w:p w14:paraId="73285078" w14:textId="77777777" w:rsidR="00C90E80" w:rsidRDefault="00E82145" w:rsidP="00E82145">
            <w:r>
              <w:fldChar w:fldCharType="begin"/>
            </w:r>
            <w:r>
              <w:instrText xml:space="preserve"> ADDIN EN.CITE &lt;EndNote&gt;&lt;Cite&gt;&lt;Author&gt;Wilson&lt;/Author&gt;&lt;Year&gt;2009&lt;/Year&gt;&lt;RecNum&gt;1986&lt;/RecNum&gt;&lt;DisplayText&gt;[2]&lt;/DisplayText&gt;&lt;record&gt;&lt;rec-number&gt;1986&lt;/rec-number&gt;&lt;foreign-keys&gt;&lt;key app="EN" db-id="wp02a92tp2zwrnedxxjxw2eo55fw9drpwvtx"&gt;1986&lt;/key&gt;&lt;/foreign-keys&gt;&lt;ref-type name="Journal Article"&gt;17&lt;/ref-type&gt;&lt;contributors&gt;&lt;authors&gt;&lt;author&gt;Wilson, M. J.&lt;/author&gt;&lt;author&gt;Havler, M.&lt;/author&gt;&lt;author&gt;Dearden, P. K.&lt;/author&gt;&lt;/authors&gt;&lt;/contributors&gt;&lt;auth-address&gt;Laboratory for Evolution and Development, Genetics Otago and National Research Centre for Growth and Development, Department of Biochemistry, University of Otago, PO Box 56, Dunedin 9054, Aotearoa, New Zealand.&lt;/auth-address&gt;&lt;titles&gt;&lt;title&gt;Giant, Kruppel, and caudal act as gap genes with extensive roles in patterning the honeybee embryo&lt;/title&gt;&lt;secondary-title&gt;Dev Biol&lt;/secondary-title&gt;&lt;/titles&gt;&lt;periodical&gt;&lt;full-title&gt;Dev Biol&lt;/full-title&gt;&lt;/periodical&gt;&lt;edition&gt;2009/12/23&lt;/edition&gt;&lt;dates&gt;&lt;year&gt;2009&lt;/year&gt;&lt;pub-dates&gt;&lt;date&gt;Dec 21&lt;/date&gt;&lt;/pub-dates&gt;&lt;/dates&gt;&lt;isbn&gt;1095-564X (Electronic)&amp;#xD;1095-564X (Linking)&lt;/isbn&gt;&lt;accession-num&gt;20026025&lt;/accession-num&gt;&lt;urls&gt;&lt;related-urls&gt;&lt;url&gt;http://www.ncbi.nlm.nih.gov/entrez/query.fcgi?cmd=Retrieve&amp;amp;db=PubMed&amp;amp;dopt=Citation&amp;amp;list_uids=20026025&lt;/url&gt;&lt;/related-urls&gt;&lt;/urls&gt;&lt;electronic-resource-num&gt;S0012-1606(09)01405-5 [pii]&amp;#xD;10.1016/j.ydbio.2009.12.015&lt;/electronic-resource-num&gt;&lt;language&gt;Eng&lt;/language&gt;&lt;/record&gt;&lt;/Cite&gt;&lt;/EndNote&gt;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" w:tooltip="Wilson, 2009 #1986" w:history="1">
              <w:r>
                <w:rPr>
                  <w:noProof/>
                </w:rPr>
                <w:t>2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C90E80" w14:paraId="4B64DF6E" w14:textId="77777777" w:rsidTr="00C90E80">
        <w:trPr>
          <w:trHeight w:val="327"/>
        </w:trPr>
        <w:tc>
          <w:tcPr>
            <w:tcW w:w="1690" w:type="dxa"/>
          </w:tcPr>
          <w:p w14:paraId="69578608" w14:textId="77777777" w:rsidR="00C90E80" w:rsidRPr="00E82145" w:rsidRDefault="00C90E80">
            <w:pPr>
              <w:rPr>
                <w:i/>
              </w:rPr>
            </w:pPr>
            <w:r w:rsidRPr="00E82145">
              <w:rPr>
                <w:i/>
              </w:rPr>
              <w:t>Am-</w:t>
            </w:r>
            <w:proofErr w:type="spellStart"/>
            <w:r w:rsidRPr="00E82145">
              <w:rPr>
                <w:i/>
              </w:rPr>
              <w:t>tll</w:t>
            </w:r>
            <w:proofErr w:type="spellEnd"/>
          </w:p>
        </w:tc>
        <w:tc>
          <w:tcPr>
            <w:tcW w:w="1690" w:type="dxa"/>
          </w:tcPr>
          <w:p w14:paraId="5DBDC9BB" w14:textId="77777777" w:rsidR="00C90E80" w:rsidRPr="00A02B9A" w:rsidRDefault="00A02B9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GB20053</w:t>
            </w:r>
          </w:p>
        </w:tc>
        <w:tc>
          <w:tcPr>
            <w:tcW w:w="1690" w:type="dxa"/>
          </w:tcPr>
          <w:p w14:paraId="54F0E931" w14:textId="2C135A9D" w:rsidR="00C90E80" w:rsidRDefault="0061467E">
            <w:r w:rsidRPr="0061467E">
              <w:t>XM_001121187</w:t>
            </w:r>
          </w:p>
        </w:tc>
        <w:tc>
          <w:tcPr>
            <w:tcW w:w="1690" w:type="dxa"/>
          </w:tcPr>
          <w:p w14:paraId="392EE9F9" w14:textId="77777777" w:rsidR="00C90E80" w:rsidRPr="00E82145" w:rsidRDefault="00C90E80">
            <w:pPr>
              <w:rPr>
                <w:i/>
              </w:rPr>
            </w:pPr>
            <w:proofErr w:type="gramStart"/>
            <w:r w:rsidRPr="00E82145">
              <w:rPr>
                <w:i/>
              </w:rPr>
              <w:t>tailless</w:t>
            </w:r>
            <w:proofErr w:type="gramEnd"/>
          </w:p>
        </w:tc>
        <w:tc>
          <w:tcPr>
            <w:tcW w:w="1692" w:type="dxa"/>
          </w:tcPr>
          <w:p w14:paraId="57D2C1E2" w14:textId="77777777" w:rsidR="00C90E80" w:rsidRDefault="00E82145" w:rsidP="00E82145">
            <w:r>
              <w:fldChar w:fldCharType="begin">
                <w:fldData xml:space="preserve">PEVuZE5vdGU+PENpdGU+PEF1dGhvcj5XaWxzb248L0F1dGhvcj48WWVhcj4yMDA5PC9ZZWFyPjxS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PEVuZE5vdGU+PENpdGU+PEF1dGhvcj5XaWxzb248L0F1dGhvcj48WWVhcj4yMDA5PC9ZZWFyPjxS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6" w:tooltip="Wilson, 2009 #1987" w:history="1">
              <w:r>
                <w:rPr>
                  <w:noProof/>
                </w:rPr>
                <w:t>6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C90E80" w14:paraId="758A099B" w14:textId="77777777" w:rsidTr="00C90E80">
        <w:trPr>
          <w:trHeight w:val="327"/>
        </w:trPr>
        <w:tc>
          <w:tcPr>
            <w:tcW w:w="1690" w:type="dxa"/>
          </w:tcPr>
          <w:p w14:paraId="77DC611D" w14:textId="77777777" w:rsidR="00C90E80" w:rsidRPr="00E82145" w:rsidRDefault="00C90E80">
            <w:pPr>
              <w:rPr>
                <w:i/>
              </w:rPr>
            </w:pPr>
            <w:r w:rsidRPr="00E82145">
              <w:rPr>
                <w:i/>
              </w:rPr>
              <w:t>Am-otd1</w:t>
            </w:r>
          </w:p>
        </w:tc>
        <w:tc>
          <w:tcPr>
            <w:tcW w:w="1690" w:type="dxa"/>
          </w:tcPr>
          <w:p w14:paraId="5C8693CA" w14:textId="77777777" w:rsidR="00C90E80" w:rsidRPr="00A02B9A" w:rsidRDefault="00A02B9A">
            <w:r>
              <w:t>GB16866</w:t>
            </w:r>
          </w:p>
        </w:tc>
        <w:tc>
          <w:tcPr>
            <w:tcW w:w="1690" w:type="dxa"/>
          </w:tcPr>
          <w:p w14:paraId="31E088C5" w14:textId="510C477D" w:rsidR="00C90E80" w:rsidRDefault="0061467E">
            <w:r w:rsidRPr="0061467E">
              <w:t>JN048126</w:t>
            </w:r>
          </w:p>
        </w:tc>
        <w:tc>
          <w:tcPr>
            <w:tcW w:w="1690" w:type="dxa"/>
          </w:tcPr>
          <w:p w14:paraId="0DEBC5FC" w14:textId="77777777" w:rsidR="00C90E80" w:rsidRPr="00E82145" w:rsidRDefault="00C90E80">
            <w:pPr>
              <w:rPr>
                <w:i/>
              </w:rPr>
            </w:pPr>
            <w:proofErr w:type="spellStart"/>
            <w:proofErr w:type="gramStart"/>
            <w:r w:rsidRPr="00E82145">
              <w:rPr>
                <w:i/>
              </w:rPr>
              <w:t>ocelliless</w:t>
            </w:r>
            <w:proofErr w:type="spellEnd"/>
            <w:proofErr w:type="gramEnd"/>
          </w:p>
        </w:tc>
        <w:tc>
          <w:tcPr>
            <w:tcW w:w="1692" w:type="dxa"/>
          </w:tcPr>
          <w:p w14:paraId="291714E9" w14:textId="77777777" w:rsidR="00C90E80" w:rsidRDefault="00E82145" w:rsidP="00E82145">
            <w:r>
              <w:fldChar w:fldCharType="begin"/>
            </w:r>
            <w:r>
              <w:instrText xml:space="preserve"> ADDIN EN.CITE &lt;EndNote&gt;&lt;Cite&gt;&lt;Author&gt;Wilson&lt;/Author&gt;&lt;Year&gt;2011&lt;/Year&gt;&lt;RecNum&gt;2016&lt;/RecNum&gt;&lt;DisplayText&gt;[7]&lt;/DisplayText&gt;&lt;record&gt;&lt;rec-number&gt;2016&lt;/rec-number&gt;&lt;foreign-keys&gt;&lt;key app="EN" db-id="wp02a92tp2zwrnedxxjxw2eo55fw9drpwvtx"&gt;2016&lt;/key&gt;&lt;/foreign-keys&gt;&lt;ref-type name="Journal Article"&gt;17&lt;/ref-type&gt;&lt;contributors&gt;&lt;authors&gt;&lt;author&gt;Wilson, M. J.&lt;/author&gt;&lt;author&gt;Dearden, P. K.&lt;/author&gt;&lt;/authors&gt;&lt;/contributors&gt;&lt;auth-address&gt;Laboratory for Evolution and Development, National Research Centre for Growth and Development and Genetics Otago, Biochemistry Department, University of Otago, PO Box 56, Dunedin 9054, New Zealand.&lt;/auth-address&gt;&lt;titles&gt;&lt;title&gt;Diversity in insect axis formation: two orthodenticle genes and hunchback act in anterior patterning and influence dorsoventral organization in the honeybee (Apis mellifera)&lt;/title&gt;&lt;secondary-title&gt;Development&lt;/secondary-title&gt;&lt;/titles&gt;&lt;periodical&gt;&lt;full-title&gt;Development&lt;/full-title&gt;&lt;/periodical&gt;&lt;pages&gt;3497-507&lt;/pages&gt;&lt;volume&gt;138&lt;/volume&gt;&lt;number&gt;16&lt;/number&gt;&lt;edition&gt;2011/07/21&lt;/edition&gt;&lt;dates&gt;&lt;year&gt;2011&lt;/year&gt;&lt;pub-dates&gt;&lt;date&gt;Aug&lt;/date&gt;&lt;/pub-dates&gt;&lt;/dates&gt;&lt;isbn&gt;1477-9129 (Electronic)&amp;#xD;0950-1991 (Linking)&lt;/isbn&gt;&lt;accession-num&gt;21771808&lt;/accession-num&gt;&lt;urls&gt;&lt;related-urls&gt;&lt;url&gt;http://www.ncbi.nlm.nih.gov/entrez/query.fcgi?cmd=Retrieve&amp;amp;db=PubMed&amp;amp;dopt=Citation&amp;amp;list_uids=21771808&lt;/url&gt;&lt;/related-urls&gt;&lt;/urls&gt;&lt;electronic-resource-num&gt;dev.067926 [pii]&amp;#xD;10.1242/dev.067926&lt;/electronic-resource-num&gt;&lt;language&gt;eng&lt;/language&gt;&lt;/record&gt;&lt;/Cite&gt;&lt;/EndNote&gt;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7" w:tooltip="Wilson, 2011 #2016" w:history="1">
              <w:r>
                <w:rPr>
                  <w:noProof/>
                </w:rPr>
                <w:t>7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C90E80" w14:paraId="427995E9" w14:textId="77777777" w:rsidTr="00C90E80">
        <w:trPr>
          <w:trHeight w:val="327"/>
        </w:trPr>
        <w:tc>
          <w:tcPr>
            <w:tcW w:w="1690" w:type="dxa"/>
          </w:tcPr>
          <w:p w14:paraId="4B9F6CC7" w14:textId="77777777" w:rsidR="00C90E80" w:rsidRPr="00E82145" w:rsidRDefault="00C90E80">
            <w:pPr>
              <w:rPr>
                <w:i/>
              </w:rPr>
            </w:pPr>
            <w:r w:rsidRPr="00E82145">
              <w:rPr>
                <w:i/>
              </w:rPr>
              <w:t>Am-</w:t>
            </w:r>
            <w:proofErr w:type="spellStart"/>
            <w:r w:rsidRPr="00E82145">
              <w:rPr>
                <w:i/>
              </w:rPr>
              <w:t>hb</w:t>
            </w:r>
            <w:proofErr w:type="spellEnd"/>
          </w:p>
        </w:tc>
        <w:tc>
          <w:tcPr>
            <w:tcW w:w="1690" w:type="dxa"/>
          </w:tcPr>
          <w:p w14:paraId="3E1CF6AB" w14:textId="77777777" w:rsidR="00C90E80" w:rsidRPr="00A02B9A" w:rsidRDefault="00A02B9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GB19977</w:t>
            </w:r>
          </w:p>
        </w:tc>
        <w:tc>
          <w:tcPr>
            <w:tcW w:w="1690" w:type="dxa"/>
          </w:tcPr>
          <w:p w14:paraId="782FD8EE" w14:textId="0E8218BF" w:rsidR="00C90E80" w:rsidRDefault="00DA5832">
            <w:r w:rsidRPr="00DA5832">
              <w:t>NM_001252426</w:t>
            </w:r>
          </w:p>
        </w:tc>
        <w:tc>
          <w:tcPr>
            <w:tcW w:w="1690" w:type="dxa"/>
          </w:tcPr>
          <w:p w14:paraId="5EA2285B" w14:textId="77777777" w:rsidR="00C90E80" w:rsidRPr="00E82145" w:rsidRDefault="00C90E80">
            <w:pPr>
              <w:rPr>
                <w:i/>
              </w:rPr>
            </w:pPr>
            <w:proofErr w:type="gramStart"/>
            <w:r w:rsidRPr="00E82145">
              <w:rPr>
                <w:i/>
              </w:rPr>
              <w:t>hunchback</w:t>
            </w:r>
            <w:proofErr w:type="gramEnd"/>
          </w:p>
        </w:tc>
        <w:tc>
          <w:tcPr>
            <w:tcW w:w="1692" w:type="dxa"/>
          </w:tcPr>
          <w:p w14:paraId="0DF31BAE" w14:textId="77777777" w:rsidR="00C90E80" w:rsidRDefault="00E82145" w:rsidP="00E82145">
            <w:r>
              <w:fldChar w:fldCharType="begin"/>
            </w:r>
            <w:r>
              <w:instrText xml:space="preserve"> ADDIN EN.CITE &lt;EndNote&gt;&lt;Cite&gt;&lt;Author&gt;Wilson&lt;/Author&gt;&lt;Year&gt;2011&lt;/Year&gt;&lt;RecNum&gt;2016&lt;/RecNum&gt;&lt;DisplayText&gt;[7]&lt;/DisplayText&gt;&lt;record&gt;&lt;rec-number&gt;2016&lt;/rec-number&gt;&lt;foreign-keys&gt;&lt;key app="EN" db-id="wp02a92tp2zwrnedxxjxw2eo55fw9drpwvtx"&gt;2016&lt;/key&gt;&lt;/foreign-keys&gt;&lt;ref-type name="Journal Article"&gt;17&lt;/ref-type&gt;&lt;contributors&gt;&lt;authors&gt;&lt;author&gt;Wilson, M. J.&lt;/author&gt;&lt;author&gt;Dearden, P. K.&lt;/author&gt;&lt;/authors&gt;&lt;/contributors&gt;&lt;auth-address&gt;Laboratory for Evolution and Development, National Research Centre for Growth and Development and Genetics Otago, Biochemistry Department, University of Otago, PO Box 56, Dunedin 9054, New Zealand.&lt;/auth-address&gt;&lt;titles&gt;&lt;title&gt;Diversity in insect axis formation: two orthodenticle genes and hunchback act in anterior patterning and influence dorsoventral organization in the honeybee (Apis mellifera)&lt;/title&gt;&lt;secondary-title&gt;Development&lt;/secondary-title&gt;&lt;/titles&gt;&lt;periodical&gt;&lt;full-title&gt;Development&lt;/full-title&gt;&lt;/periodical&gt;&lt;pages&gt;3497-507&lt;/pages&gt;&lt;volume&gt;138&lt;/volume&gt;&lt;number&gt;16&lt;/number&gt;&lt;edition&gt;2011/07/21&lt;/edition&gt;&lt;dates&gt;&lt;year&gt;2011&lt;/year&gt;&lt;pub-dates&gt;&lt;date&gt;Aug&lt;/date&gt;&lt;/pub-dates&gt;&lt;/dates&gt;&lt;isbn&gt;1477-9129 (Electronic)&amp;#xD;0950-1991 (Linking)&lt;/isbn&gt;&lt;accession-num&gt;21771808&lt;/accession-num&gt;&lt;urls&gt;&lt;related-urls&gt;&lt;url&gt;http://www.ncbi.nlm.nih.gov/entrez/query.fcgi?cmd=Retrieve&amp;amp;db=PubMed&amp;amp;dopt=Citation&amp;amp;list_uids=21771808&lt;/url&gt;&lt;/related-urls&gt;&lt;/urls&gt;&lt;electronic-resource-num&gt;dev.067926 [pii]&amp;#xD;10.1242/dev.067926&lt;/electronic-resource-num&gt;&lt;language&gt;eng&lt;/language&gt;&lt;/record&gt;&lt;/Cite&gt;&lt;/EndNote&gt;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7" w:tooltip="Wilson, 2011 #2016" w:history="1">
              <w:r>
                <w:rPr>
                  <w:noProof/>
                </w:rPr>
                <w:t>7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C90E80" w14:paraId="68FFE6F8" w14:textId="77777777" w:rsidTr="00C90E80">
        <w:trPr>
          <w:trHeight w:val="327"/>
        </w:trPr>
        <w:tc>
          <w:tcPr>
            <w:tcW w:w="1690" w:type="dxa"/>
          </w:tcPr>
          <w:p w14:paraId="4D78F239" w14:textId="77777777" w:rsidR="00C90E80" w:rsidRPr="00E82145" w:rsidRDefault="00C90E80">
            <w:pPr>
              <w:rPr>
                <w:i/>
              </w:rPr>
            </w:pPr>
            <w:r w:rsidRPr="00E82145">
              <w:rPr>
                <w:i/>
              </w:rPr>
              <w:t>Am-cad</w:t>
            </w:r>
          </w:p>
        </w:tc>
        <w:tc>
          <w:tcPr>
            <w:tcW w:w="1690" w:type="dxa"/>
          </w:tcPr>
          <w:p w14:paraId="33F141BC" w14:textId="77777777" w:rsidR="00C90E80" w:rsidRPr="00A02B9A" w:rsidRDefault="00A02B9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GB10821</w:t>
            </w:r>
          </w:p>
        </w:tc>
        <w:tc>
          <w:tcPr>
            <w:tcW w:w="1690" w:type="dxa"/>
          </w:tcPr>
          <w:p w14:paraId="497398A5" w14:textId="32C6BFA7" w:rsidR="00C90E80" w:rsidRDefault="00DA5832">
            <w:r w:rsidRPr="00DA5832">
              <w:t>JN048131</w:t>
            </w:r>
          </w:p>
        </w:tc>
        <w:tc>
          <w:tcPr>
            <w:tcW w:w="1690" w:type="dxa"/>
          </w:tcPr>
          <w:p w14:paraId="72B3D97D" w14:textId="77777777" w:rsidR="00C90E80" w:rsidRPr="00E82145" w:rsidRDefault="00C90E80">
            <w:pPr>
              <w:rPr>
                <w:i/>
              </w:rPr>
            </w:pPr>
            <w:proofErr w:type="gramStart"/>
            <w:r w:rsidRPr="00E82145">
              <w:rPr>
                <w:i/>
              </w:rPr>
              <w:t>caudal</w:t>
            </w:r>
            <w:proofErr w:type="gramEnd"/>
          </w:p>
        </w:tc>
        <w:tc>
          <w:tcPr>
            <w:tcW w:w="1692" w:type="dxa"/>
          </w:tcPr>
          <w:p w14:paraId="78AB91A9" w14:textId="77777777" w:rsidR="00C90E80" w:rsidRDefault="00E82145" w:rsidP="00E82145">
            <w:r>
              <w:fldChar w:fldCharType="begin"/>
            </w:r>
            <w:r>
              <w:instrText xml:space="preserve"> ADDIN EN.CITE &lt;EndNote&gt;&lt;Cite&gt;&lt;Author&gt;Wilson&lt;/Author&gt;&lt;Year&gt;2009&lt;/Year&gt;&lt;RecNum&gt;1986&lt;/RecNum&gt;&lt;DisplayText&gt;[2]&lt;/DisplayText&gt;&lt;record&gt;&lt;rec-number&gt;1986&lt;/rec-number&gt;&lt;foreign-keys&gt;&lt;key app="EN" db-id="wp02a92tp2zwrnedxxjxw2eo55fw9drpwvtx"&gt;1986&lt;/key&gt;&lt;/foreign-keys&gt;&lt;ref-type name="Journal Article"&gt;17&lt;/ref-type&gt;&lt;contributors&gt;&lt;authors&gt;&lt;author&gt;Wilson, M. J.&lt;/author&gt;&lt;author&gt;Havler, M.&lt;/author&gt;&lt;author&gt;Dearden, P. K.&lt;/author&gt;&lt;/authors&gt;&lt;/contributors&gt;&lt;auth-address&gt;Laboratory for Evolution and Development, Genetics Otago and National Research Centre for Growth and Development, Department of Biochemistry, University of Otago, PO Box 56, Dunedin 9054, Aotearoa, New Zealand.&lt;/auth-address&gt;&lt;titles&gt;&lt;title&gt;Giant, Kruppel, and caudal act as gap genes with extensive roles in patterning the honeybee embryo&lt;/title&gt;&lt;secondary-title&gt;Dev Biol&lt;/secondary-title&gt;&lt;/titles&gt;&lt;periodical&gt;&lt;full-title&gt;Dev Biol&lt;/full-title&gt;&lt;/periodical&gt;&lt;edition&gt;2009/12/23&lt;/edition&gt;&lt;dates&gt;&lt;year&gt;2009&lt;/year&gt;&lt;pub-dates&gt;&lt;date&gt;Dec 21&lt;/date&gt;&lt;/pub-dates&gt;&lt;/dates&gt;&lt;isbn&gt;1095-564X (Electronic)&amp;#xD;1095-564X (Linking)&lt;/isbn&gt;&lt;accession-num&gt;20026025&lt;/accession-num&gt;&lt;urls&gt;&lt;related-urls&gt;&lt;url&gt;http://www.ncbi.nlm.nih.gov/entrez/query.fcgi?cmd=Retrieve&amp;amp;db=PubMed&amp;amp;dopt=Citation&amp;amp;list_uids=20026025&lt;/url&gt;&lt;/related-urls&gt;&lt;/urls&gt;&lt;electronic-resource-num&gt;S0012-1606(09)01405-5 [pii]&amp;#xD;10.1016/j.ydbio.2009.12.015&lt;/electronic-resource-num&gt;&lt;language&gt;Eng&lt;/language&gt;&lt;/record&gt;&lt;/Cite&gt;&lt;/EndNote&gt;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" w:tooltip="Wilson, 2009 #1986" w:history="1">
              <w:r>
                <w:rPr>
                  <w:noProof/>
                </w:rPr>
                <w:t>2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</w:tbl>
    <w:p w14:paraId="3C4CAB8F" w14:textId="77777777" w:rsidR="00E82145" w:rsidRDefault="00E82145"/>
    <w:p w14:paraId="645E6344" w14:textId="77777777" w:rsidR="00E82145" w:rsidRDefault="00E82145"/>
    <w:p w14:paraId="14130B23" w14:textId="77777777" w:rsidR="00E82145" w:rsidRDefault="00E82145">
      <w:pPr>
        <w:rPr>
          <w:i/>
          <w:sz w:val="28"/>
          <w:szCs w:val="28"/>
        </w:rPr>
      </w:pPr>
      <w:r w:rsidRPr="00A02B9A">
        <w:rPr>
          <w:i/>
          <w:sz w:val="28"/>
          <w:szCs w:val="28"/>
        </w:rPr>
        <w:t>References</w:t>
      </w:r>
      <w:bookmarkStart w:id="0" w:name="_GoBack"/>
      <w:bookmarkEnd w:id="0"/>
    </w:p>
    <w:p w14:paraId="5FAE1BFC" w14:textId="77777777" w:rsidR="00FC574D" w:rsidRPr="00A02B9A" w:rsidRDefault="00FC574D">
      <w:pPr>
        <w:rPr>
          <w:i/>
          <w:sz w:val="28"/>
          <w:szCs w:val="28"/>
        </w:rPr>
      </w:pPr>
    </w:p>
    <w:p w14:paraId="399EF29D" w14:textId="77777777" w:rsidR="00E82145" w:rsidRDefault="00E82145" w:rsidP="00E82145">
      <w:pPr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>
        <w:rPr>
          <w:noProof/>
        </w:rPr>
        <w:t>1. Dearden PK, Wilson MJ, Sablan L, Osborne PW, Havler M, et al. (2006) Patterns of conservation and change in honey bee developmental genes. Genome Research 16: 1376-1384.</w:t>
      </w:r>
      <w:bookmarkEnd w:id="1"/>
    </w:p>
    <w:p w14:paraId="21CE5405" w14:textId="77777777" w:rsidR="00E82145" w:rsidRDefault="00E82145" w:rsidP="00E82145">
      <w:pPr>
        <w:ind w:left="720" w:hanging="720"/>
        <w:rPr>
          <w:noProof/>
        </w:rPr>
      </w:pPr>
      <w:bookmarkStart w:id="2" w:name="_ENREF_2"/>
      <w:r>
        <w:rPr>
          <w:noProof/>
        </w:rPr>
        <w:t>2. Wilson MJ, Havler M, Dearden PK (2009) Giant, Kruppel, and caudal act as gap genes with extensive roles in patterning the honeybee embryo. Dev Biol.</w:t>
      </w:r>
      <w:bookmarkEnd w:id="2"/>
    </w:p>
    <w:p w14:paraId="0379F546" w14:textId="77777777" w:rsidR="00E82145" w:rsidRDefault="00E82145" w:rsidP="00E82145">
      <w:pPr>
        <w:ind w:left="720" w:hanging="720"/>
        <w:rPr>
          <w:noProof/>
        </w:rPr>
      </w:pPr>
      <w:bookmarkStart w:id="3" w:name="_ENREF_3"/>
      <w:r>
        <w:rPr>
          <w:noProof/>
        </w:rPr>
        <w:t>3. Duncan EJ, Wilson MJ, Smith JM, Dearden PK (2008) Evolutionary origin and genomic organisation of runt-domain containing genes in arthropods. BMC Genomics 9: 558.</w:t>
      </w:r>
      <w:bookmarkEnd w:id="3"/>
    </w:p>
    <w:p w14:paraId="78C32D68" w14:textId="77777777" w:rsidR="00E82145" w:rsidRDefault="00E82145" w:rsidP="00E82145">
      <w:pPr>
        <w:ind w:left="720" w:hanging="720"/>
        <w:rPr>
          <w:noProof/>
        </w:rPr>
      </w:pPr>
      <w:bookmarkStart w:id="4" w:name="_ENREF_4"/>
      <w:r>
        <w:rPr>
          <w:noProof/>
        </w:rPr>
        <w:t>4. Walldorf U, Fleig R, Gehring WJ (1989) Comparison of homeobox-containing genes of the honeybee and Drosophila. Proc Natl Acad Sci U S A 86: 9971-9975.</w:t>
      </w:r>
      <w:bookmarkEnd w:id="4"/>
    </w:p>
    <w:p w14:paraId="72B1EAB6" w14:textId="77777777" w:rsidR="00E82145" w:rsidRDefault="00E82145" w:rsidP="00E82145">
      <w:pPr>
        <w:ind w:left="720" w:hanging="720"/>
        <w:rPr>
          <w:noProof/>
        </w:rPr>
      </w:pPr>
      <w:bookmarkStart w:id="5" w:name="_ENREF_5"/>
      <w:r>
        <w:rPr>
          <w:noProof/>
        </w:rPr>
        <w:t>5. Osborne P, Dearden PK (2005) Non-radioactive in situ hybridisation to honeybees embryos and ovaries. Apidologie 36: 113-118.</w:t>
      </w:r>
      <w:bookmarkEnd w:id="5"/>
    </w:p>
    <w:p w14:paraId="2E8632BE" w14:textId="77777777" w:rsidR="00E82145" w:rsidRDefault="00E82145" w:rsidP="00E82145">
      <w:pPr>
        <w:ind w:left="720" w:hanging="720"/>
        <w:rPr>
          <w:noProof/>
        </w:rPr>
      </w:pPr>
      <w:bookmarkStart w:id="6" w:name="_ENREF_6"/>
      <w:r>
        <w:rPr>
          <w:noProof/>
        </w:rPr>
        <w:t>6. Wilson MJ, Dearden PK (2009) Tailless patterning functions are conserved in the honeybee even in the absence of Torso signaling. Dev Biol 335: 276-287.</w:t>
      </w:r>
      <w:bookmarkEnd w:id="6"/>
    </w:p>
    <w:p w14:paraId="6D5568C7" w14:textId="77777777" w:rsidR="00E82145" w:rsidRDefault="00E82145" w:rsidP="00E82145">
      <w:pPr>
        <w:ind w:left="720" w:hanging="720"/>
        <w:rPr>
          <w:noProof/>
        </w:rPr>
      </w:pPr>
      <w:bookmarkStart w:id="7" w:name="_ENREF_7"/>
      <w:r>
        <w:rPr>
          <w:noProof/>
        </w:rPr>
        <w:t>7. Wilson MJ, Dearden PK (2011) Diversity in insect axis formation: two orthodenticle genes and hunchback act in anterior patterning and influence dorsoventral organization in the honeybee (Apis mellifera). Development 138: 3497-3507.</w:t>
      </w:r>
      <w:bookmarkEnd w:id="7"/>
    </w:p>
    <w:p w14:paraId="00A19E9F" w14:textId="77777777" w:rsidR="00E82145" w:rsidRDefault="00E82145" w:rsidP="00E82145">
      <w:pPr>
        <w:rPr>
          <w:noProof/>
        </w:rPr>
      </w:pPr>
    </w:p>
    <w:p w14:paraId="534EE4D8" w14:textId="77777777" w:rsidR="00C90E80" w:rsidRDefault="00E82145">
      <w:r>
        <w:fldChar w:fldCharType="end"/>
      </w:r>
    </w:p>
    <w:sectPr w:rsidR="00C90E80" w:rsidSect="00317BB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p02a92tp2zwrnedxxjxw2eo55fw9drpwvtx&quot;&gt;Peter&amp;apos;s Files&lt;record-ids&gt;&lt;item&gt;1144&lt;/item&gt;&lt;item&gt;1341&lt;/item&gt;&lt;item&gt;1507&lt;/item&gt;&lt;item&gt;1986&lt;/item&gt;&lt;item&gt;1987&lt;/item&gt;&lt;item&gt;2005&lt;/item&gt;&lt;item&gt;2016&lt;/item&gt;&lt;/record-ids&gt;&lt;/item&gt;&lt;/Libraries&gt;"/>
  </w:docVars>
  <w:rsids>
    <w:rsidRoot w:val="00C90E80"/>
    <w:rsid w:val="002330A9"/>
    <w:rsid w:val="00317BBA"/>
    <w:rsid w:val="0061467E"/>
    <w:rsid w:val="00671FA3"/>
    <w:rsid w:val="006A1605"/>
    <w:rsid w:val="00890FA2"/>
    <w:rsid w:val="00A02B9A"/>
    <w:rsid w:val="00BF0149"/>
    <w:rsid w:val="00C90E80"/>
    <w:rsid w:val="00DA5832"/>
    <w:rsid w:val="00E82145"/>
    <w:rsid w:val="00F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6A79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237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90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237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90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2407</Words>
  <Characters>13721</Characters>
  <Application>Microsoft Macintosh Word</Application>
  <DocSecurity>0</DocSecurity>
  <Lines>114</Lines>
  <Paragraphs>32</Paragraphs>
  <ScaleCrop>false</ScaleCrop>
  <Company/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Dearden</dc:creator>
  <cp:keywords/>
  <dc:description/>
  <cp:lastModifiedBy>Peter Dearden</cp:lastModifiedBy>
  <cp:revision>4</cp:revision>
  <dcterms:created xsi:type="dcterms:W3CDTF">2012-08-04T04:44:00Z</dcterms:created>
  <dcterms:modified xsi:type="dcterms:W3CDTF">2012-08-04T05:49:00Z</dcterms:modified>
</cp:coreProperties>
</file>